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ED" w:rsidRDefault="002848ED" w:rsidP="002848ED">
      <w:pPr>
        <w:spacing w:before="41" w:line="276" w:lineRule="auto"/>
        <w:ind w:left="704" w:right="704"/>
        <w:jc w:val="center"/>
        <w:rPr>
          <w:b/>
          <w:sz w:val="24"/>
        </w:rPr>
      </w:pPr>
      <w:r>
        <w:rPr>
          <w:b/>
          <w:sz w:val="24"/>
        </w:rPr>
        <w:t xml:space="preserve"> МБОУ Маргаритовская СОШ </w:t>
      </w:r>
    </w:p>
    <w:p w:rsidR="002848ED" w:rsidRDefault="002848ED" w:rsidP="002848ED">
      <w:pPr>
        <w:spacing w:before="41" w:line="276" w:lineRule="auto"/>
        <w:ind w:left="704" w:right="704"/>
        <w:jc w:val="center"/>
        <w:rPr>
          <w:b/>
          <w:sz w:val="24"/>
        </w:rPr>
      </w:pPr>
      <w:r>
        <w:rPr>
          <w:b/>
          <w:sz w:val="24"/>
        </w:rPr>
        <w:t>Азовский район</w:t>
      </w:r>
    </w:p>
    <w:p w:rsidR="00CB14F8" w:rsidRDefault="00CB14F8">
      <w:pPr>
        <w:pStyle w:val="a3"/>
        <w:ind w:left="0"/>
        <w:rPr>
          <w:b/>
          <w:sz w:val="20"/>
        </w:rPr>
      </w:pPr>
    </w:p>
    <w:p w:rsidR="00CB14F8" w:rsidRDefault="00CB14F8">
      <w:pPr>
        <w:pStyle w:val="a3"/>
        <w:spacing w:before="225"/>
        <w:ind w:left="0"/>
        <w:rPr>
          <w:b/>
          <w:sz w:val="20"/>
        </w:rPr>
      </w:pPr>
    </w:p>
    <w:tbl>
      <w:tblPr>
        <w:tblStyle w:val="TableNormal"/>
        <w:tblW w:w="0" w:type="auto"/>
        <w:tblInd w:w="207" w:type="dxa"/>
        <w:tblLayout w:type="fixed"/>
        <w:tblLook w:val="01E0" w:firstRow="1" w:lastRow="1" w:firstColumn="1" w:lastColumn="1" w:noHBand="0" w:noVBand="0"/>
      </w:tblPr>
      <w:tblGrid>
        <w:gridCol w:w="4530"/>
        <w:gridCol w:w="5328"/>
      </w:tblGrid>
      <w:tr w:rsidR="00CB14F8" w:rsidTr="002848ED">
        <w:trPr>
          <w:trHeight w:val="1850"/>
        </w:trPr>
        <w:tc>
          <w:tcPr>
            <w:tcW w:w="4530" w:type="dxa"/>
          </w:tcPr>
          <w:p w:rsidR="00CB14F8" w:rsidRDefault="00AA3BC6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«СОГЛАСОВАНО»</w:t>
            </w:r>
          </w:p>
          <w:p w:rsidR="002848ED" w:rsidRDefault="00AA3BC6" w:rsidP="002848ED">
            <w:pPr>
              <w:pStyle w:val="TableParagraph"/>
              <w:spacing w:before="36" w:line="552" w:lineRule="auto"/>
              <w:ind w:left="50" w:right="768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031296" behindDoc="1" locked="0" layoutInCell="1" allowOverlap="1" wp14:anchorId="46580404" wp14:editId="399EF3F5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393039</wp:posOffset>
                      </wp:positionV>
                      <wp:extent cx="1905000" cy="6350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00" cy="6350"/>
                                <a:chOff x="0" y="0"/>
                                <a:chExt cx="19050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905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00">
                                      <a:moveTo>
                                        <a:pt x="0" y="0"/>
                                      </a:moveTo>
                                      <a:lnTo>
                                        <a:pt x="1905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5pt;margin-top:30.948027pt;width:150pt;height:.5pt;mso-position-horizontal-relative:column;mso-position-vertical-relative:paragraph;z-index:-16285184" id="docshapegroup1" coordorigin="50,619" coordsize="3000,10">
                      <v:line style="position:absolute" from="50,624" to="3050,624" stroked="true" strokeweight=".48712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 w:rsidR="002848ED">
              <w:rPr>
                <w:sz w:val="24"/>
              </w:rPr>
              <w:t>Зам. директора по ВР</w:t>
            </w:r>
          </w:p>
          <w:p w:rsidR="00CB14F8" w:rsidRDefault="002848ED" w:rsidP="002848ED">
            <w:pPr>
              <w:pStyle w:val="TableParagraph"/>
              <w:spacing w:before="36" w:line="552" w:lineRule="auto"/>
              <w:ind w:right="768"/>
              <w:rPr>
                <w:sz w:val="24"/>
              </w:rPr>
            </w:pPr>
            <w:r>
              <w:rPr>
                <w:sz w:val="24"/>
              </w:rPr>
              <w:t>Шкурко К.В.</w:t>
            </w:r>
          </w:p>
        </w:tc>
        <w:tc>
          <w:tcPr>
            <w:tcW w:w="5328" w:type="dxa"/>
          </w:tcPr>
          <w:p w:rsidR="00CB14F8" w:rsidRDefault="00AA3BC6">
            <w:pPr>
              <w:pStyle w:val="TableParagraph"/>
              <w:spacing w:line="266" w:lineRule="exact"/>
              <w:ind w:left="2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«УТВЕРЖДАЮ»</w:t>
            </w:r>
          </w:p>
          <w:p w:rsidR="002848ED" w:rsidRDefault="00AA3BC6">
            <w:pPr>
              <w:pStyle w:val="TableParagraph"/>
              <w:spacing w:before="36" w:line="276" w:lineRule="auto"/>
              <w:ind w:left="1479" w:right="48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10"/>
                <w:sz w:val="24"/>
              </w:rPr>
              <w:t xml:space="preserve"> </w:t>
            </w:r>
            <w:r w:rsidR="002848ED">
              <w:rPr>
                <w:sz w:val="24"/>
              </w:rPr>
              <w:t xml:space="preserve"> </w:t>
            </w:r>
          </w:p>
          <w:p w:rsidR="00CB14F8" w:rsidRDefault="002848ED">
            <w:pPr>
              <w:pStyle w:val="TableParagraph"/>
              <w:spacing w:before="36" w:line="276" w:lineRule="auto"/>
              <w:ind w:left="1479" w:right="48"/>
              <w:rPr>
                <w:sz w:val="24"/>
              </w:rPr>
            </w:pPr>
            <w:proofErr w:type="spellStart"/>
            <w:r>
              <w:rPr>
                <w:sz w:val="24"/>
              </w:rPr>
              <w:t>Маргаритовской</w:t>
            </w:r>
            <w:proofErr w:type="spellEnd"/>
            <w:r>
              <w:rPr>
                <w:sz w:val="24"/>
              </w:rPr>
              <w:t xml:space="preserve"> СОШ</w:t>
            </w:r>
          </w:p>
          <w:p w:rsidR="002848ED" w:rsidRDefault="002848ED">
            <w:pPr>
              <w:pStyle w:val="TableParagraph"/>
              <w:tabs>
                <w:tab w:val="left" w:pos="3519"/>
              </w:tabs>
              <w:spacing w:line="276" w:lineRule="auto"/>
              <w:ind w:left="1479" w:right="91"/>
              <w:rPr>
                <w:sz w:val="24"/>
              </w:rPr>
            </w:pPr>
            <w:r>
              <w:rPr>
                <w:sz w:val="24"/>
                <w:u w:val="single"/>
              </w:rPr>
              <w:t>___________</w:t>
            </w:r>
            <w:r>
              <w:rPr>
                <w:sz w:val="24"/>
              </w:rPr>
              <w:t>Красников С.В.</w:t>
            </w:r>
          </w:p>
          <w:p w:rsidR="00CB14F8" w:rsidRDefault="00AA3BC6">
            <w:pPr>
              <w:pStyle w:val="TableParagraph"/>
              <w:tabs>
                <w:tab w:val="left" w:pos="3519"/>
              </w:tabs>
              <w:spacing w:line="276" w:lineRule="auto"/>
              <w:ind w:left="1479" w:right="91"/>
              <w:rPr>
                <w:sz w:val="24"/>
              </w:rPr>
            </w:pPr>
            <w:r>
              <w:rPr>
                <w:spacing w:val="-2"/>
                <w:sz w:val="24"/>
              </w:rPr>
              <w:t>Приказ</w:t>
            </w:r>
          </w:p>
          <w:p w:rsidR="00CB14F8" w:rsidRPr="002848ED" w:rsidRDefault="00AA3BC6">
            <w:pPr>
              <w:pStyle w:val="TableParagraph"/>
              <w:tabs>
                <w:tab w:val="left" w:pos="4758"/>
              </w:tabs>
              <w:spacing w:before="3" w:line="256" w:lineRule="exact"/>
              <w:ind w:left="1479"/>
              <w:rPr>
                <w:sz w:val="24"/>
                <w:u w:val="single"/>
              </w:rPr>
            </w:pPr>
            <w:r w:rsidRPr="002848ED">
              <w:rPr>
                <w:sz w:val="24"/>
                <w:u w:val="single"/>
              </w:rPr>
              <w:t>№_</w:t>
            </w:r>
            <w:r w:rsidRPr="002848ED">
              <w:rPr>
                <w:sz w:val="24"/>
                <w:u w:val="single"/>
              </w:rPr>
              <w:t>_</w:t>
            </w:r>
            <w:r w:rsidRPr="002848ED">
              <w:rPr>
                <w:spacing w:val="-2"/>
                <w:sz w:val="24"/>
                <w:u w:val="single"/>
              </w:rPr>
              <w:t xml:space="preserve"> от_</w:t>
            </w:r>
            <w:r w:rsidR="002848ED" w:rsidRPr="002848ED">
              <w:rPr>
                <w:spacing w:val="-2"/>
                <w:sz w:val="24"/>
                <w:u w:val="single"/>
              </w:rPr>
              <w:t>___________</w:t>
            </w:r>
          </w:p>
        </w:tc>
      </w:tr>
    </w:tbl>
    <w:p w:rsidR="00CB14F8" w:rsidRDefault="00CB14F8">
      <w:pPr>
        <w:pStyle w:val="a3"/>
        <w:ind w:left="0"/>
        <w:rPr>
          <w:b/>
        </w:rPr>
      </w:pPr>
    </w:p>
    <w:p w:rsidR="00CB14F8" w:rsidRDefault="00CB14F8">
      <w:pPr>
        <w:pStyle w:val="a3"/>
        <w:ind w:left="0"/>
        <w:rPr>
          <w:b/>
        </w:rPr>
      </w:pPr>
    </w:p>
    <w:p w:rsidR="00CB14F8" w:rsidRDefault="00CB14F8">
      <w:pPr>
        <w:pStyle w:val="a3"/>
        <w:ind w:left="0"/>
        <w:rPr>
          <w:b/>
        </w:rPr>
      </w:pPr>
    </w:p>
    <w:p w:rsidR="00CB14F8" w:rsidRDefault="00CB14F8">
      <w:pPr>
        <w:pStyle w:val="a3"/>
        <w:ind w:left="0"/>
        <w:rPr>
          <w:b/>
        </w:rPr>
      </w:pPr>
    </w:p>
    <w:p w:rsidR="00CB14F8" w:rsidRDefault="00CB14F8">
      <w:pPr>
        <w:pStyle w:val="a3"/>
        <w:ind w:left="0"/>
        <w:rPr>
          <w:b/>
        </w:rPr>
      </w:pPr>
    </w:p>
    <w:p w:rsidR="00CB14F8" w:rsidRDefault="00CB14F8">
      <w:pPr>
        <w:pStyle w:val="a3"/>
        <w:ind w:left="0"/>
        <w:rPr>
          <w:b/>
        </w:rPr>
      </w:pPr>
    </w:p>
    <w:p w:rsidR="00CB14F8" w:rsidRDefault="00CB14F8">
      <w:pPr>
        <w:pStyle w:val="a3"/>
        <w:spacing w:before="16"/>
        <w:ind w:left="0"/>
        <w:rPr>
          <w:b/>
        </w:rPr>
      </w:pPr>
    </w:p>
    <w:p w:rsidR="00CB14F8" w:rsidRDefault="00AA3BC6">
      <w:pPr>
        <w:ind w:left="704" w:right="704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CB14F8" w:rsidRDefault="00AA3BC6">
      <w:pPr>
        <w:spacing w:before="48"/>
        <w:ind w:left="704" w:right="704"/>
        <w:jc w:val="center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CB14F8" w:rsidRDefault="00AA3BC6">
      <w:pPr>
        <w:spacing w:before="47"/>
        <w:ind w:left="704" w:right="707"/>
        <w:jc w:val="center"/>
        <w:rPr>
          <w:b/>
          <w:sz w:val="28"/>
        </w:rPr>
      </w:pPr>
      <w:r>
        <w:rPr>
          <w:b/>
          <w:sz w:val="28"/>
        </w:rPr>
        <w:t>«Умелые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ручки»</w:t>
      </w:r>
    </w:p>
    <w:p w:rsidR="00CB14F8" w:rsidRDefault="00AA3BC6">
      <w:pPr>
        <w:spacing w:before="48"/>
        <w:ind w:left="704" w:right="704"/>
        <w:jc w:val="center"/>
        <w:rPr>
          <w:b/>
          <w:sz w:val="28"/>
        </w:rPr>
      </w:pPr>
      <w:r>
        <w:rPr>
          <w:b/>
          <w:sz w:val="28"/>
        </w:rPr>
        <w:t>Возрастная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группа: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6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CB14F8" w:rsidRDefault="00CB14F8">
      <w:pPr>
        <w:pStyle w:val="a3"/>
        <w:ind w:left="0"/>
        <w:rPr>
          <w:b/>
          <w:sz w:val="24"/>
        </w:rPr>
      </w:pPr>
    </w:p>
    <w:p w:rsidR="00CB14F8" w:rsidRDefault="00CB14F8">
      <w:pPr>
        <w:pStyle w:val="a3"/>
        <w:ind w:left="0"/>
        <w:rPr>
          <w:b/>
          <w:sz w:val="24"/>
        </w:rPr>
      </w:pPr>
    </w:p>
    <w:p w:rsidR="00CB14F8" w:rsidRDefault="00CB14F8">
      <w:pPr>
        <w:pStyle w:val="a3"/>
        <w:ind w:left="0"/>
        <w:rPr>
          <w:b/>
          <w:sz w:val="24"/>
        </w:rPr>
      </w:pPr>
    </w:p>
    <w:p w:rsidR="00CB14F8" w:rsidRDefault="00CB14F8">
      <w:pPr>
        <w:pStyle w:val="a3"/>
        <w:ind w:left="0"/>
        <w:rPr>
          <w:b/>
          <w:sz w:val="24"/>
        </w:rPr>
      </w:pPr>
    </w:p>
    <w:p w:rsidR="00CB14F8" w:rsidRDefault="00CB14F8">
      <w:pPr>
        <w:pStyle w:val="a3"/>
        <w:ind w:left="0"/>
        <w:rPr>
          <w:b/>
          <w:sz w:val="24"/>
        </w:rPr>
      </w:pPr>
    </w:p>
    <w:p w:rsidR="00CB14F8" w:rsidRDefault="00CB14F8">
      <w:pPr>
        <w:pStyle w:val="a3"/>
        <w:spacing w:before="28"/>
        <w:ind w:left="0"/>
        <w:rPr>
          <w:b/>
          <w:sz w:val="24"/>
        </w:rPr>
      </w:pPr>
    </w:p>
    <w:p w:rsidR="00CB14F8" w:rsidRDefault="00AA3BC6">
      <w:pPr>
        <w:spacing w:line="276" w:lineRule="auto"/>
        <w:ind w:left="7880" w:right="274" w:firstLine="696"/>
        <w:jc w:val="right"/>
        <w:rPr>
          <w:sz w:val="24"/>
        </w:rPr>
      </w:pPr>
      <w:r>
        <w:rPr>
          <w:spacing w:val="-2"/>
          <w:sz w:val="24"/>
        </w:rPr>
        <w:t xml:space="preserve">Составитель: </w:t>
      </w:r>
      <w:r w:rsidR="002848ED">
        <w:rPr>
          <w:sz w:val="24"/>
        </w:rPr>
        <w:t>Климанова Л.В</w:t>
      </w:r>
      <w:r>
        <w:rPr>
          <w:sz w:val="24"/>
        </w:rPr>
        <w:t>. учитель</w:t>
      </w:r>
      <w:r>
        <w:rPr>
          <w:spacing w:val="-15"/>
          <w:sz w:val="24"/>
        </w:rPr>
        <w:t xml:space="preserve"> </w:t>
      </w:r>
      <w:r>
        <w:rPr>
          <w:sz w:val="24"/>
        </w:rPr>
        <w:t>технологии первой категории</w:t>
      </w: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ind w:left="0"/>
        <w:rPr>
          <w:sz w:val="24"/>
        </w:rPr>
      </w:pPr>
    </w:p>
    <w:p w:rsidR="00CB14F8" w:rsidRDefault="00CB14F8">
      <w:pPr>
        <w:pStyle w:val="a3"/>
        <w:spacing w:before="228"/>
        <w:ind w:left="0"/>
        <w:rPr>
          <w:sz w:val="24"/>
        </w:rPr>
      </w:pPr>
    </w:p>
    <w:p w:rsidR="00CB14F8" w:rsidRDefault="002848ED">
      <w:pPr>
        <w:ind w:left="704" w:right="700"/>
        <w:jc w:val="center"/>
        <w:rPr>
          <w:b/>
          <w:sz w:val="24"/>
        </w:rPr>
      </w:pPr>
      <w:r>
        <w:rPr>
          <w:b/>
          <w:sz w:val="24"/>
        </w:rPr>
        <w:t>2025-2026</w:t>
      </w:r>
      <w:r w:rsidR="00AA3BC6">
        <w:rPr>
          <w:b/>
          <w:sz w:val="24"/>
        </w:rPr>
        <w:t xml:space="preserve"> учебный</w:t>
      </w:r>
      <w:r w:rsidR="00AA3BC6">
        <w:rPr>
          <w:b/>
          <w:spacing w:val="-3"/>
          <w:sz w:val="24"/>
        </w:rPr>
        <w:t xml:space="preserve"> </w:t>
      </w:r>
      <w:r w:rsidR="00AA3BC6">
        <w:rPr>
          <w:b/>
          <w:spacing w:val="-5"/>
          <w:sz w:val="24"/>
        </w:rPr>
        <w:t>год</w:t>
      </w:r>
    </w:p>
    <w:p w:rsidR="00CB14F8" w:rsidRDefault="00CB14F8">
      <w:pPr>
        <w:jc w:val="center"/>
        <w:rPr>
          <w:b/>
          <w:sz w:val="24"/>
        </w:rPr>
        <w:sectPr w:rsidR="00CB14F8">
          <w:type w:val="continuous"/>
          <w:pgSz w:w="11910" w:h="16840"/>
          <w:pgMar w:top="1040" w:right="566" w:bottom="280" w:left="1133" w:header="720" w:footer="720" w:gutter="0"/>
          <w:cols w:space="720"/>
        </w:sectPr>
      </w:pPr>
    </w:p>
    <w:p w:rsidR="00CB14F8" w:rsidRDefault="00AA3BC6" w:rsidP="002848ED">
      <w:pPr>
        <w:pStyle w:val="a3"/>
        <w:spacing w:before="67"/>
        <w:ind w:right="287" w:firstLine="710"/>
        <w:jc w:val="both"/>
      </w:pPr>
      <w:r>
        <w:lastRenderedPageBreak/>
        <w:t xml:space="preserve">Рабочая программа внеурочной деятельности «Умелые ручки» разработана в соответствии с Федеральным Государственным стандартом основного общего </w:t>
      </w:r>
      <w:proofErr w:type="gramStart"/>
      <w:r>
        <w:t>образования</w:t>
      </w:r>
      <w:proofErr w:type="gramEnd"/>
      <w:r>
        <w:t xml:space="preserve"> утвержденным приказом Министерства образования и науки Российской Федерации от 17.12.2010 №1897.</w:t>
      </w:r>
    </w:p>
    <w:p w:rsidR="00CB14F8" w:rsidRDefault="002848ED" w:rsidP="002848ED">
      <w:pPr>
        <w:pStyle w:val="a3"/>
        <w:ind w:right="290" w:firstLine="710"/>
        <w:jc w:val="both"/>
      </w:pPr>
      <w:r>
        <w:t xml:space="preserve"> </w:t>
      </w:r>
    </w:p>
    <w:p w:rsidR="00CB14F8" w:rsidRDefault="00AA3BC6" w:rsidP="002848ED">
      <w:pPr>
        <w:pStyle w:val="a3"/>
        <w:spacing w:before="2"/>
        <w:ind w:right="286" w:firstLine="710"/>
        <w:jc w:val="both"/>
      </w:pPr>
      <w:r>
        <w:t>При реализации рабочей программы использ</w:t>
      </w:r>
      <w:r>
        <w:t>уется следующие электронные ресурсы:</w:t>
      </w:r>
    </w:p>
    <w:p w:rsidR="00CB14F8" w:rsidRDefault="00AA3BC6" w:rsidP="002848ED">
      <w:pPr>
        <w:pStyle w:val="a3"/>
        <w:spacing w:before="6"/>
        <w:ind w:right="279" w:firstLine="710"/>
        <w:jc w:val="both"/>
      </w:pPr>
      <w:r>
        <w:t xml:space="preserve">Страна мастеров [Электронный ресурс] – Режим доступа: </w:t>
      </w:r>
      <w:hyperlink r:id="rId8">
        <w:r>
          <w:rPr>
            <w:color w:val="0000FF"/>
            <w:u w:val="single" w:color="0000FF"/>
          </w:rPr>
          <w:t>https://stranamasterov.ru/</w:t>
        </w:r>
      </w:hyperlink>
      <w:r>
        <w:rPr>
          <w:color w:val="0000FF"/>
        </w:rPr>
        <w:t xml:space="preserve"> </w:t>
      </w:r>
      <w:r>
        <w:t xml:space="preserve">– </w:t>
      </w:r>
      <w:proofErr w:type="spellStart"/>
      <w:r>
        <w:t>Загл</w:t>
      </w:r>
      <w:proofErr w:type="spellEnd"/>
      <w:r>
        <w:t>. с экрана.</w:t>
      </w:r>
    </w:p>
    <w:p w:rsidR="00CB14F8" w:rsidRDefault="00AA3BC6" w:rsidP="002848ED">
      <w:pPr>
        <w:pStyle w:val="a3"/>
        <w:tabs>
          <w:tab w:val="left" w:pos="7491"/>
        </w:tabs>
        <w:spacing w:before="69"/>
        <w:ind w:right="283" w:firstLine="710"/>
        <w:jc w:val="both"/>
      </w:pPr>
      <w:r>
        <w:t xml:space="preserve">«Новая жизнь старым вещам. </w:t>
      </w:r>
      <w:proofErr w:type="spellStart"/>
      <w:r>
        <w:t>Декупаж</w:t>
      </w:r>
      <w:proofErr w:type="spellEnd"/>
      <w:r>
        <w:t xml:space="preserve">» [Электронный ресурс] – Режим </w:t>
      </w:r>
      <w:r>
        <w:rPr>
          <w:spacing w:val="-2"/>
        </w:rPr>
        <w:t>доступа:</w:t>
      </w:r>
      <w:r>
        <w:tab/>
      </w:r>
      <w:r>
        <w:rPr>
          <w:color w:val="0000FF"/>
          <w:spacing w:val="-2"/>
          <w:u w:val="single" w:color="0000FF"/>
        </w:rPr>
        <w:t>https://xn--j1ahfl.xn-</w:t>
      </w:r>
      <w:r>
        <w:rPr>
          <w:color w:val="0000FF"/>
          <w:spacing w:val="-10"/>
          <w:u w:val="single" w:color="0000FF"/>
        </w:rPr>
        <w:t>-</w:t>
      </w:r>
    </w:p>
    <w:p w:rsidR="00CB14F8" w:rsidRDefault="00AA3BC6" w:rsidP="002848ED">
      <w:pPr>
        <w:pStyle w:val="a3"/>
        <w:ind w:right="284"/>
        <w:jc w:val="both"/>
      </w:pPr>
      <w:r>
        <w:rPr>
          <w:color w:val="0000FF"/>
          <w:u w:val="single" w:color="0000FF"/>
        </w:rPr>
        <w:t>p1ai/library_kids/novaya_zhizn_starim_vesham_dekupazh_104442.html</w:t>
      </w:r>
      <w:r>
        <w:rPr>
          <w:color w:val="0000FF"/>
        </w:rPr>
        <w:t xml:space="preserve"> </w:t>
      </w:r>
      <w:r>
        <w:t xml:space="preserve">– </w:t>
      </w:r>
      <w:proofErr w:type="spellStart"/>
      <w:r>
        <w:t>Загл</w:t>
      </w:r>
      <w:proofErr w:type="spellEnd"/>
      <w:r>
        <w:t xml:space="preserve">. с </w:t>
      </w:r>
      <w:r>
        <w:rPr>
          <w:spacing w:val="-2"/>
        </w:rPr>
        <w:t>экрана.</w:t>
      </w:r>
    </w:p>
    <w:p w:rsidR="00CB14F8" w:rsidRDefault="00AA3BC6" w:rsidP="002848ED">
      <w:pPr>
        <w:pStyle w:val="a3"/>
        <w:spacing w:before="139"/>
        <w:ind w:right="278" w:firstLine="710"/>
        <w:jc w:val="both"/>
      </w:pPr>
      <w:r>
        <w:t xml:space="preserve">Ярмарка мастеров. Что такое </w:t>
      </w:r>
      <w:proofErr w:type="spellStart"/>
      <w:r>
        <w:t>декупаж</w:t>
      </w:r>
      <w:proofErr w:type="spellEnd"/>
      <w:r>
        <w:t xml:space="preserve"> и откуда он появился? [Электронный</w:t>
      </w:r>
      <w:r>
        <w:rPr>
          <w:spacing w:val="-6"/>
        </w:rPr>
        <w:t xml:space="preserve"> </w:t>
      </w:r>
      <w:r>
        <w:t>ресурс] –</w:t>
      </w:r>
      <w:r>
        <w:rPr>
          <w:spacing w:val="-5"/>
        </w:rPr>
        <w:t xml:space="preserve"> </w:t>
      </w:r>
      <w:r>
        <w:t>Режим</w:t>
      </w:r>
      <w:r>
        <w:rPr>
          <w:spacing w:val="-5"/>
        </w:rPr>
        <w:t xml:space="preserve"> </w:t>
      </w:r>
      <w:r>
        <w:t>доступа:</w:t>
      </w:r>
      <w:r>
        <w:rPr>
          <w:spacing w:val="-4"/>
        </w:rPr>
        <w:t xml:space="preserve"> </w:t>
      </w:r>
      <w:hyperlink r:id="rId9">
        <w:r>
          <w:rPr>
            <w:color w:val="0000FF"/>
            <w:u w:val="single" w:color="0000FF"/>
          </w:rPr>
          <w:t>https://www.livemaster.ru/topic/1610095-</w:t>
        </w:r>
      </w:hyperlink>
      <w:r>
        <w:rPr>
          <w:color w:val="0000FF"/>
        </w:rPr>
        <w:t xml:space="preserve"> </w:t>
      </w:r>
      <w:hyperlink r:id="rId10">
        <w:proofErr w:type="spellStart"/>
        <w:r>
          <w:rPr>
            <w:color w:val="0000FF"/>
            <w:u w:val="single" w:color="0000FF"/>
          </w:rPr>
          <w:t>chto</w:t>
        </w:r>
        <w:proofErr w:type="spellEnd"/>
        <w:r>
          <w:rPr>
            <w:color w:val="0000FF"/>
            <w:u w:val="single" w:color="0000FF"/>
          </w:rPr>
          <w:t>-</w:t>
        </w:r>
        <w:proofErr w:type="spellStart"/>
        <w:r>
          <w:rPr>
            <w:color w:val="0000FF"/>
            <w:u w:val="single" w:color="0000FF"/>
          </w:rPr>
          <w:t>takoe</w:t>
        </w:r>
        <w:proofErr w:type="spellEnd"/>
        <w:r>
          <w:rPr>
            <w:color w:val="0000FF"/>
            <w:u w:val="single" w:color="0000FF"/>
          </w:rPr>
          <w:t>-</w:t>
        </w:r>
        <w:proofErr w:type="spellStart"/>
        <w:r>
          <w:rPr>
            <w:color w:val="0000FF"/>
            <w:u w:val="single" w:color="0000FF"/>
          </w:rPr>
          <w:t>dekupazh</w:t>
        </w:r>
        <w:proofErr w:type="spellEnd"/>
        <w:r>
          <w:rPr>
            <w:color w:val="0000FF"/>
            <w:u w:val="single" w:color="0000FF"/>
          </w:rPr>
          <w:t>-i-</w:t>
        </w:r>
        <w:proofErr w:type="spellStart"/>
        <w:r>
          <w:rPr>
            <w:color w:val="0000FF"/>
            <w:u w:val="single" w:color="0000FF"/>
          </w:rPr>
          <w:t>otkuda</w:t>
        </w:r>
        <w:proofErr w:type="spellEnd"/>
        <w:r>
          <w:rPr>
            <w:color w:val="0000FF"/>
            <w:u w:val="single" w:color="0000FF"/>
          </w:rPr>
          <w:t>-</w:t>
        </w:r>
        <w:proofErr w:type="spellStart"/>
        <w:r>
          <w:rPr>
            <w:color w:val="0000FF"/>
            <w:u w:val="single" w:color="0000FF"/>
          </w:rPr>
          <w:t>on-poyavilsya</w:t>
        </w:r>
        <w:proofErr w:type="spellEnd"/>
      </w:hyperlink>
      <w:r>
        <w:rPr>
          <w:color w:val="0000FF"/>
        </w:rPr>
        <w:t xml:space="preserve"> </w:t>
      </w:r>
      <w:r>
        <w:t xml:space="preserve">– </w:t>
      </w:r>
      <w:proofErr w:type="spellStart"/>
      <w:r>
        <w:t>Загл</w:t>
      </w:r>
      <w:proofErr w:type="spellEnd"/>
      <w:r>
        <w:t>. с экрана.</w:t>
      </w:r>
    </w:p>
    <w:p w:rsidR="00CB14F8" w:rsidRDefault="00AA3BC6" w:rsidP="002848ED">
      <w:pPr>
        <w:pStyle w:val="a3"/>
        <w:ind w:right="278" w:firstLine="710"/>
        <w:jc w:val="both"/>
      </w:pPr>
      <w:r>
        <w:t xml:space="preserve">Ярмарка мастеров [Электронный ресурс] – Режим доступа: </w:t>
      </w:r>
      <w:hyperlink r:id="rId11">
        <w:r>
          <w:rPr>
            <w:color w:val="0000FF"/>
            <w:u w:val="single" w:color="0000FF"/>
          </w:rPr>
          <w:t>https://www.livemaster.ru/tag/topic/179871/novogodnie-podelki</w:t>
        </w:r>
      </w:hyperlink>
      <w:r>
        <w:rPr>
          <w:color w:val="0000FF"/>
        </w:rPr>
        <w:t xml:space="preserve"> </w:t>
      </w:r>
      <w:r>
        <w:t xml:space="preserve">– </w:t>
      </w:r>
      <w:proofErr w:type="spellStart"/>
      <w:r>
        <w:t>Загл</w:t>
      </w:r>
      <w:proofErr w:type="spellEnd"/>
      <w:r>
        <w:t>. с экрана.</w:t>
      </w:r>
    </w:p>
    <w:p w:rsidR="00CB14F8" w:rsidRDefault="00AA3BC6" w:rsidP="002848ED">
      <w:pPr>
        <w:pStyle w:val="a3"/>
        <w:tabs>
          <w:tab w:val="left" w:pos="3428"/>
          <w:tab w:val="left" w:pos="5834"/>
          <w:tab w:val="left" w:pos="8897"/>
        </w:tabs>
        <w:ind w:right="279" w:firstLine="710"/>
        <w:jc w:val="both"/>
      </w:pPr>
      <w:proofErr w:type="spellStart"/>
      <w:r>
        <w:t>Пластилинография</w:t>
      </w:r>
      <w:proofErr w:type="spellEnd"/>
      <w:r>
        <w:t xml:space="preserve"> для детей – творчество </w:t>
      </w:r>
      <w:r>
        <w:t xml:space="preserve">и развитие [Электронный </w:t>
      </w:r>
      <w:r>
        <w:rPr>
          <w:spacing w:val="-2"/>
        </w:rPr>
        <w:t>ресурс]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Режим</w:t>
      </w:r>
      <w:r>
        <w:tab/>
      </w:r>
      <w:r>
        <w:rPr>
          <w:spacing w:val="-2"/>
        </w:rPr>
        <w:t xml:space="preserve">доступа: </w:t>
      </w:r>
      <w:hyperlink r:id="rId12">
        <w:r>
          <w:rPr>
            <w:color w:val="0000FF"/>
            <w:u w:val="single" w:color="0000FF"/>
          </w:rPr>
          <w:t>https://womensec.ru/articles/kids/artwithbaby/plastilinografiya-dlya-detey.html</w:t>
        </w:r>
      </w:hyperlink>
      <w:r>
        <w:rPr>
          <w:color w:val="0000FF"/>
        </w:rPr>
        <w:t xml:space="preserve"> </w:t>
      </w:r>
      <w:r>
        <w:t xml:space="preserve">– </w:t>
      </w:r>
      <w:proofErr w:type="spellStart"/>
      <w:r>
        <w:t>Загл</w:t>
      </w:r>
      <w:proofErr w:type="spellEnd"/>
      <w:r>
        <w:t>. с экрана.</w:t>
      </w:r>
    </w:p>
    <w:p w:rsidR="00CB14F8" w:rsidRDefault="00AA3BC6" w:rsidP="002848ED">
      <w:pPr>
        <w:pStyle w:val="a3"/>
        <w:ind w:right="283" w:firstLine="710"/>
        <w:jc w:val="both"/>
      </w:pPr>
      <w:r>
        <w:t>Мастер-кла</w:t>
      </w:r>
      <w:r>
        <w:t xml:space="preserve">ссы по теме </w:t>
      </w:r>
      <w:proofErr w:type="spellStart"/>
      <w:r>
        <w:t>Квиллинг</w:t>
      </w:r>
      <w:proofErr w:type="spellEnd"/>
      <w:r>
        <w:t xml:space="preserve"> [Электронный ресурс] – Режим</w:t>
      </w:r>
      <w:r>
        <w:rPr>
          <w:spacing w:val="40"/>
        </w:rPr>
        <w:t xml:space="preserve"> </w:t>
      </w:r>
      <w:r>
        <w:t xml:space="preserve">доступа: </w:t>
      </w:r>
      <w:hyperlink r:id="rId13">
        <w:r>
          <w:rPr>
            <w:color w:val="0000FF"/>
            <w:u w:val="single" w:color="0000FF"/>
          </w:rPr>
          <w:t>https://www.livemaster.ru/masterclasses/rabota-s-bumagoj/kvilling</w:t>
        </w:r>
      </w:hyperlink>
      <w:r>
        <w:rPr>
          <w:color w:val="0000FF"/>
        </w:rPr>
        <w:t xml:space="preserve"> </w:t>
      </w:r>
      <w:r>
        <w:t xml:space="preserve">– </w:t>
      </w:r>
      <w:proofErr w:type="spellStart"/>
      <w:r>
        <w:t>Загл</w:t>
      </w:r>
      <w:proofErr w:type="spellEnd"/>
      <w:r>
        <w:t>.</w:t>
      </w:r>
      <w:r>
        <w:rPr>
          <w:spacing w:val="40"/>
        </w:rPr>
        <w:t xml:space="preserve"> </w:t>
      </w:r>
      <w:r>
        <w:t>с экрана.</w:t>
      </w:r>
    </w:p>
    <w:p w:rsidR="00CB14F8" w:rsidRDefault="00CB14F8" w:rsidP="002848ED">
      <w:pPr>
        <w:pStyle w:val="a3"/>
        <w:jc w:val="both"/>
        <w:sectPr w:rsidR="00CB14F8">
          <w:pgSz w:w="11910" w:h="16840"/>
          <w:pgMar w:top="1520" w:right="566" w:bottom="280" w:left="1133" w:header="720" w:footer="720" w:gutter="0"/>
          <w:cols w:space="720"/>
        </w:sectPr>
      </w:pPr>
    </w:p>
    <w:p w:rsidR="00CB14F8" w:rsidRDefault="00AA3BC6" w:rsidP="002848ED">
      <w:pPr>
        <w:spacing w:before="72"/>
        <w:ind w:left="283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деятельности.</w:t>
      </w:r>
    </w:p>
    <w:p w:rsidR="00CB14F8" w:rsidRDefault="00AA3BC6" w:rsidP="002848ED">
      <w:pPr>
        <w:pStyle w:val="a3"/>
        <w:spacing w:before="154"/>
        <w:ind w:right="312" w:firstLine="710"/>
      </w:pPr>
      <w:r>
        <w:t xml:space="preserve">Данная программа способствует формированию следующих личностных и </w:t>
      </w:r>
      <w:proofErr w:type="spellStart"/>
      <w:r>
        <w:t>метапредметных</w:t>
      </w:r>
      <w:proofErr w:type="spellEnd"/>
      <w:r>
        <w:t xml:space="preserve"> универсальных учебных действий:</w:t>
      </w:r>
    </w:p>
    <w:p w:rsidR="00CB14F8" w:rsidRDefault="00AA3BC6" w:rsidP="002848ED">
      <w:pPr>
        <w:pStyle w:val="a3"/>
        <w:ind w:left="994"/>
      </w:pPr>
      <w:r>
        <w:rPr>
          <w:u w:val="single"/>
        </w:rPr>
        <w:t>Личностные</w:t>
      </w:r>
      <w:r>
        <w:rPr>
          <w:spacing w:val="-10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13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spacing w:before="158"/>
        <w:ind w:left="1156" w:hanging="162"/>
        <w:rPr>
          <w:sz w:val="28"/>
        </w:rPr>
      </w:pPr>
      <w:r>
        <w:rPr>
          <w:sz w:val="28"/>
        </w:rPr>
        <w:t>осознание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возможностей;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spacing w:before="163"/>
        <w:ind w:left="1156" w:hanging="162"/>
        <w:rPr>
          <w:sz w:val="28"/>
        </w:rPr>
      </w:pPr>
      <w:r>
        <w:rPr>
          <w:sz w:val="28"/>
        </w:rPr>
        <w:t>проя</w:t>
      </w:r>
      <w:r>
        <w:rPr>
          <w:sz w:val="28"/>
        </w:rPr>
        <w:t>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мотивов;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337"/>
        </w:tabs>
        <w:spacing w:before="163"/>
        <w:ind w:right="294" w:firstLine="782"/>
        <w:rPr>
          <w:sz w:val="28"/>
        </w:rPr>
      </w:pPr>
      <w:r>
        <w:rPr>
          <w:sz w:val="28"/>
        </w:rPr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прекрасного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 знакомства с мировой и художественной культурой;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300"/>
        </w:tabs>
        <w:spacing w:before="6"/>
        <w:ind w:left="1300" w:hanging="234"/>
        <w:rPr>
          <w:sz w:val="28"/>
        </w:rPr>
      </w:pPr>
      <w:r>
        <w:rPr>
          <w:sz w:val="28"/>
        </w:rPr>
        <w:t>понимание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чу</w:t>
      </w:r>
      <w:proofErr w:type="gramStart"/>
      <w:r>
        <w:rPr>
          <w:sz w:val="28"/>
        </w:rPr>
        <w:t>вств</w:t>
      </w:r>
      <w:r>
        <w:rPr>
          <w:spacing w:val="-10"/>
          <w:sz w:val="28"/>
        </w:rPr>
        <w:t xml:space="preserve"> </w:t>
      </w:r>
      <w:r>
        <w:rPr>
          <w:sz w:val="28"/>
        </w:rPr>
        <w:t>др</w:t>
      </w:r>
      <w:proofErr w:type="gramEnd"/>
      <w:r>
        <w:rPr>
          <w:sz w:val="28"/>
        </w:rPr>
        <w:t>угих</w:t>
      </w:r>
      <w:r>
        <w:rPr>
          <w:spacing w:val="-14"/>
          <w:sz w:val="28"/>
        </w:rPr>
        <w:t xml:space="preserve"> </w:t>
      </w:r>
      <w:r>
        <w:rPr>
          <w:sz w:val="28"/>
        </w:rPr>
        <w:t>людей,</w:t>
      </w:r>
      <w:r>
        <w:rPr>
          <w:spacing w:val="-9"/>
          <w:sz w:val="28"/>
        </w:rPr>
        <w:t xml:space="preserve"> </w:t>
      </w:r>
      <w:r>
        <w:rPr>
          <w:sz w:val="28"/>
        </w:rPr>
        <w:t>сопереживание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им.</w:t>
      </w:r>
    </w:p>
    <w:p w:rsidR="00CB14F8" w:rsidRDefault="00AA3BC6" w:rsidP="002848ED">
      <w:pPr>
        <w:pStyle w:val="a3"/>
        <w:spacing w:before="158"/>
        <w:ind w:left="994"/>
      </w:pPr>
      <w:r>
        <w:rPr>
          <w:spacing w:val="-13"/>
          <w:u w:val="single"/>
        </w:rPr>
        <w:t xml:space="preserve"> </w:t>
      </w:r>
      <w:r>
        <w:rPr>
          <w:u w:val="single"/>
        </w:rPr>
        <w:t>Регулятивные</w:t>
      </w:r>
      <w:r>
        <w:rPr>
          <w:spacing w:val="-11"/>
          <w:u w:val="single"/>
        </w:rPr>
        <w:t xml:space="preserve"> </w:t>
      </w:r>
      <w:r>
        <w:rPr>
          <w:u w:val="single"/>
        </w:rPr>
        <w:t>универсальные</w:t>
      </w:r>
      <w:r>
        <w:rPr>
          <w:spacing w:val="-8"/>
          <w:u w:val="single"/>
        </w:rPr>
        <w:t xml:space="preserve"> </w:t>
      </w:r>
      <w:r>
        <w:rPr>
          <w:u w:val="single"/>
        </w:rPr>
        <w:t>учебные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действия:</w:t>
      </w:r>
    </w:p>
    <w:p w:rsidR="00CB14F8" w:rsidRDefault="00AA3BC6" w:rsidP="002848ED">
      <w:pPr>
        <w:pStyle w:val="a4"/>
        <w:numPr>
          <w:ilvl w:val="1"/>
          <w:numId w:val="1"/>
        </w:numPr>
        <w:tabs>
          <w:tab w:val="left" w:pos="1429"/>
        </w:tabs>
        <w:spacing w:before="162"/>
        <w:ind w:right="288" w:firstLine="926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задачей;</w:t>
      </w:r>
    </w:p>
    <w:p w:rsidR="00CB14F8" w:rsidRDefault="00AA3BC6" w:rsidP="002848ED">
      <w:pPr>
        <w:pStyle w:val="a4"/>
        <w:numPr>
          <w:ilvl w:val="1"/>
          <w:numId w:val="1"/>
        </w:numPr>
        <w:tabs>
          <w:tab w:val="left" w:pos="1300"/>
        </w:tabs>
        <w:ind w:left="1300" w:hanging="162"/>
        <w:rPr>
          <w:sz w:val="28"/>
        </w:rPr>
      </w:pPr>
      <w:r>
        <w:rPr>
          <w:sz w:val="28"/>
        </w:rPr>
        <w:t>принимать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CB14F8" w:rsidRDefault="00AA3BC6" w:rsidP="002848ED">
      <w:pPr>
        <w:pStyle w:val="a4"/>
        <w:numPr>
          <w:ilvl w:val="1"/>
          <w:numId w:val="1"/>
        </w:numPr>
        <w:tabs>
          <w:tab w:val="left" w:pos="1300"/>
        </w:tabs>
        <w:spacing w:before="163"/>
        <w:ind w:left="1300" w:hanging="162"/>
        <w:rPr>
          <w:sz w:val="28"/>
        </w:rPr>
      </w:pPr>
      <w:r>
        <w:rPr>
          <w:sz w:val="28"/>
        </w:rPr>
        <w:t>осуществлять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результату;</w:t>
      </w:r>
    </w:p>
    <w:p w:rsidR="00CB14F8" w:rsidRDefault="00AA3BC6" w:rsidP="002848ED">
      <w:pPr>
        <w:pStyle w:val="a4"/>
        <w:numPr>
          <w:ilvl w:val="1"/>
          <w:numId w:val="1"/>
        </w:numPr>
        <w:tabs>
          <w:tab w:val="left" w:pos="1300"/>
        </w:tabs>
        <w:spacing w:before="158"/>
        <w:ind w:left="1300" w:hanging="162"/>
        <w:rPr>
          <w:sz w:val="28"/>
        </w:rPr>
      </w:pP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CB14F8" w:rsidRDefault="00AA3BC6" w:rsidP="002848ED">
      <w:pPr>
        <w:pStyle w:val="a4"/>
        <w:numPr>
          <w:ilvl w:val="1"/>
          <w:numId w:val="1"/>
        </w:numPr>
        <w:tabs>
          <w:tab w:val="left" w:pos="1300"/>
        </w:tabs>
        <w:spacing w:before="163"/>
        <w:ind w:left="1300" w:hanging="162"/>
        <w:rPr>
          <w:sz w:val="28"/>
        </w:rPr>
      </w:pPr>
      <w:r>
        <w:rPr>
          <w:sz w:val="28"/>
        </w:rPr>
        <w:t>адекватно</w:t>
      </w:r>
      <w:r>
        <w:rPr>
          <w:spacing w:val="-10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учителя;</w:t>
      </w:r>
    </w:p>
    <w:p w:rsidR="00CB14F8" w:rsidRDefault="00AA3BC6" w:rsidP="002848ED">
      <w:pPr>
        <w:pStyle w:val="a4"/>
        <w:numPr>
          <w:ilvl w:val="1"/>
          <w:numId w:val="1"/>
        </w:numPr>
        <w:tabs>
          <w:tab w:val="left" w:pos="1300"/>
        </w:tabs>
        <w:spacing w:before="163"/>
        <w:ind w:left="994" w:right="1656" w:firstLine="144"/>
        <w:rPr>
          <w:sz w:val="28"/>
        </w:rPr>
      </w:pP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задачи. </w:t>
      </w:r>
      <w:r>
        <w:rPr>
          <w:sz w:val="28"/>
          <w:u w:val="single"/>
        </w:rPr>
        <w:t>Познавательные универсальные учебные действия: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98"/>
        </w:tabs>
        <w:spacing w:before="6"/>
        <w:ind w:right="285" w:firstLine="710"/>
        <w:rPr>
          <w:sz w:val="28"/>
        </w:rPr>
      </w:pPr>
      <w:r>
        <w:rPr>
          <w:sz w:val="28"/>
        </w:rPr>
        <w:t>осуществлять</w:t>
      </w:r>
      <w:r>
        <w:rPr>
          <w:spacing w:val="38"/>
          <w:sz w:val="28"/>
        </w:rPr>
        <w:t xml:space="preserve"> </w:t>
      </w:r>
      <w:r>
        <w:rPr>
          <w:sz w:val="28"/>
        </w:rPr>
        <w:t>поиск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помощью </w:t>
      </w:r>
      <w:r>
        <w:rPr>
          <w:spacing w:val="-2"/>
          <w:sz w:val="28"/>
        </w:rPr>
        <w:t>учителя;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ind w:left="1156" w:hanging="162"/>
        <w:rPr>
          <w:sz w:val="28"/>
        </w:rPr>
      </w:pPr>
      <w:r>
        <w:rPr>
          <w:sz w:val="28"/>
        </w:rPr>
        <w:t>строить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форме;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spacing w:before="163"/>
        <w:ind w:left="1156" w:hanging="162"/>
        <w:rPr>
          <w:sz w:val="28"/>
        </w:rPr>
      </w:pPr>
      <w:r>
        <w:rPr>
          <w:sz w:val="28"/>
        </w:rPr>
        <w:t>оформлять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мысль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типу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рассуждения;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spacing w:before="158"/>
        <w:ind w:left="994" w:right="1024" w:firstLine="0"/>
        <w:rPr>
          <w:sz w:val="28"/>
        </w:rPr>
      </w:pPr>
      <w:r>
        <w:rPr>
          <w:sz w:val="28"/>
        </w:rPr>
        <w:t>включаться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под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учителя. </w:t>
      </w:r>
      <w:r>
        <w:rPr>
          <w:sz w:val="28"/>
          <w:u w:val="single"/>
        </w:rPr>
        <w:t>Коммуникативные универсальные учебные действия: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ind w:left="1156" w:hanging="162"/>
        <w:rPr>
          <w:sz w:val="28"/>
        </w:rPr>
      </w:pP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spacing w:before="159"/>
        <w:ind w:left="1156" w:hanging="162"/>
        <w:rPr>
          <w:sz w:val="28"/>
        </w:rPr>
      </w:pPr>
      <w:r>
        <w:rPr>
          <w:sz w:val="28"/>
        </w:rPr>
        <w:t>задавать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287"/>
          <w:tab w:val="left" w:pos="6461"/>
          <w:tab w:val="left" w:pos="7774"/>
        </w:tabs>
        <w:spacing w:before="163"/>
        <w:ind w:right="283" w:firstLine="710"/>
        <w:rPr>
          <w:sz w:val="28"/>
        </w:rPr>
      </w:pPr>
      <w:r>
        <w:rPr>
          <w:sz w:val="28"/>
        </w:rPr>
        <w:t>допускать</w:t>
      </w:r>
      <w:r>
        <w:rPr>
          <w:spacing w:val="8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z w:val="28"/>
        </w:rPr>
        <w:tab/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людей</w:t>
      </w:r>
      <w:r>
        <w:rPr>
          <w:sz w:val="28"/>
        </w:rPr>
        <w:tab/>
      </w:r>
      <w:r>
        <w:rPr>
          <w:sz w:val="28"/>
        </w:rPr>
        <w:t>различных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точек зрения, в том числе не совпадающих с его </w:t>
      </w:r>
      <w:proofErr w:type="gramStart"/>
      <w:r>
        <w:rPr>
          <w:sz w:val="28"/>
        </w:rPr>
        <w:t>собственной</w:t>
      </w:r>
      <w:proofErr w:type="gramEnd"/>
      <w:r>
        <w:rPr>
          <w:sz w:val="28"/>
        </w:rPr>
        <w:t>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56"/>
        </w:tabs>
        <w:ind w:left="1156" w:hanging="162"/>
        <w:rPr>
          <w:sz w:val="28"/>
        </w:rPr>
      </w:pPr>
      <w:r>
        <w:rPr>
          <w:sz w:val="28"/>
        </w:rPr>
        <w:t>задавать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вопросы;</w:t>
      </w:r>
    </w:p>
    <w:p w:rsidR="00CB14F8" w:rsidRDefault="00CB14F8" w:rsidP="002848ED">
      <w:pPr>
        <w:pStyle w:val="a4"/>
        <w:rPr>
          <w:sz w:val="28"/>
        </w:rPr>
        <w:sectPr w:rsidR="00CB14F8">
          <w:pgSz w:w="11910" w:h="16840"/>
          <w:pgMar w:top="1520" w:right="566" w:bottom="280" w:left="1133" w:header="720" w:footer="720" w:gutter="0"/>
          <w:cols w:space="720"/>
        </w:sectPr>
      </w:pP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318"/>
        </w:tabs>
        <w:spacing w:before="63"/>
        <w:ind w:right="282" w:firstLine="710"/>
        <w:jc w:val="both"/>
        <w:rPr>
          <w:sz w:val="28"/>
        </w:rPr>
      </w:pPr>
      <w:r>
        <w:rPr>
          <w:sz w:val="28"/>
        </w:rPr>
        <w:lastRenderedPageBreak/>
        <w:t>договариваться и приходить к общему решению в совместной творческой деятельности.</w:t>
      </w:r>
    </w:p>
    <w:p w:rsidR="00CB14F8" w:rsidRDefault="00AA3BC6" w:rsidP="002848ED">
      <w:pPr>
        <w:pStyle w:val="a3"/>
        <w:ind w:right="292" w:firstLine="710"/>
        <w:jc w:val="both"/>
      </w:pPr>
      <w:r>
        <w:t xml:space="preserve">В результате занятий по предложенной программе учащиеся получат </w:t>
      </w:r>
      <w:r>
        <w:rPr>
          <w:spacing w:val="-2"/>
        </w:rPr>
        <w:t>возможность: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309"/>
        </w:tabs>
        <w:ind w:right="295" w:firstLine="710"/>
        <w:jc w:val="both"/>
        <w:rPr>
          <w:sz w:val="28"/>
        </w:rPr>
      </w:pPr>
      <w:r>
        <w:rPr>
          <w:sz w:val="28"/>
        </w:rPr>
        <w:t>Развить воображение, образное мышление, интеллект, фантазию, техническое мышление, конструкторские способности, сформировать познавательные интересы;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232"/>
        </w:tabs>
        <w:ind w:right="288" w:firstLine="710"/>
        <w:jc w:val="both"/>
        <w:rPr>
          <w:sz w:val="28"/>
        </w:rPr>
      </w:pPr>
      <w:r>
        <w:rPr>
          <w:sz w:val="28"/>
        </w:rPr>
        <w:t>Расширить знания и представления о традиционных и современных материалах для прикладного твор</w:t>
      </w:r>
      <w:r>
        <w:rPr>
          <w:sz w:val="28"/>
        </w:rPr>
        <w:t>чества;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385"/>
        </w:tabs>
        <w:ind w:right="287" w:firstLine="710"/>
        <w:jc w:val="both"/>
        <w:rPr>
          <w:sz w:val="28"/>
        </w:rPr>
      </w:pPr>
      <w:r>
        <w:rPr>
          <w:sz w:val="28"/>
        </w:rPr>
        <w:t>Познакомиться с историей происхождения материала, с его современными видами и областями применения;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299"/>
        </w:tabs>
        <w:spacing w:before="2"/>
        <w:ind w:right="292" w:firstLine="710"/>
        <w:jc w:val="both"/>
        <w:rPr>
          <w:sz w:val="28"/>
        </w:rPr>
      </w:pPr>
      <w:r>
        <w:rPr>
          <w:sz w:val="28"/>
        </w:rPr>
        <w:t>Познакомиться с новыми технологическими приемами обработки различных материалов;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299"/>
        </w:tabs>
        <w:ind w:right="292" w:firstLine="710"/>
        <w:jc w:val="both"/>
        <w:rPr>
          <w:sz w:val="28"/>
        </w:rPr>
      </w:pPr>
      <w:r>
        <w:rPr>
          <w:sz w:val="28"/>
        </w:rPr>
        <w:t xml:space="preserve">Использовать ранее изученные приемы в новых комбинациях и </w:t>
      </w:r>
      <w:r>
        <w:rPr>
          <w:spacing w:val="-2"/>
          <w:sz w:val="28"/>
        </w:rPr>
        <w:t>сочетания</w:t>
      </w:r>
      <w:r>
        <w:rPr>
          <w:spacing w:val="-2"/>
          <w:sz w:val="28"/>
        </w:rPr>
        <w:t>х;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65"/>
        </w:tabs>
        <w:ind w:right="293" w:firstLine="710"/>
        <w:jc w:val="both"/>
        <w:rPr>
          <w:sz w:val="28"/>
        </w:rPr>
      </w:pPr>
      <w:r>
        <w:rPr>
          <w:sz w:val="28"/>
        </w:rPr>
        <w:t>Познакомиться с новыми инструментами для обработки 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или с новыми функциями уже известных инструментов;</w:t>
      </w:r>
    </w:p>
    <w:p w:rsidR="00CB14F8" w:rsidRDefault="00AA3BC6" w:rsidP="002848ED">
      <w:pPr>
        <w:pStyle w:val="a4"/>
        <w:numPr>
          <w:ilvl w:val="0"/>
          <w:numId w:val="1"/>
        </w:numPr>
        <w:tabs>
          <w:tab w:val="left" w:pos="1179"/>
        </w:tabs>
        <w:ind w:right="286" w:firstLine="710"/>
        <w:jc w:val="both"/>
        <w:rPr>
          <w:sz w:val="28"/>
        </w:rPr>
      </w:pPr>
      <w:r>
        <w:rPr>
          <w:sz w:val="28"/>
        </w:rPr>
        <w:t xml:space="preserve">Создавать полезные и практичные изделия, осуществляя помощь своей </w:t>
      </w:r>
      <w:r>
        <w:rPr>
          <w:spacing w:val="-2"/>
          <w:sz w:val="28"/>
        </w:rPr>
        <w:t>семье.</w:t>
      </w:r>
    </w:p>
    <w:p w:rsidR="00CB14F8" w:rsidRDefault="00AA3BC6" w:rsidP="002848ED">
      <w:pPr>
        <w:ind w:left="994" w:right="3552" w:firstLine="2554"/>
        <w:jc w:val="both"/>
        <w:rPr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программы Вводное занятие </w:t>
      </w:r>
      <w:r>
        <w:rPr>
          <w:i/>
          <w:sz w:val="28"/>
        </w:rPr>
        <w:t>(1 ч)</w:t>
      </w:r>
      <w:r>
        <w:rPr>
          <w:sz w:val="28"/>
        </w:rPr>
        <w:t>.</w:t>
      </w:r>
    </w:p>
    <w:p w:rsidR="00CB14F8" w:rsidRDefault="00AA3BC6" w:rsidP="002848ED">
      <w:pPr>
        <w:pStyle w:val="a3"/>
        <w:ind w:right="289" w:firstLine="710"/>
        <w:jc w:val="both"/>
      </w:pPr>
      <w:r>
        <w:t>План работы на год, правила поведения на занятиях. Правила безопасности труда. Инструменты и материалы для работы. Свойства бумаги, виды, возможности использования. Организация рабочего места, изучение свойств бумаги. Формы организации занятий: Рассказ.</w:t>
      </w:r>
    </w:p>
    <w:p w:rsidR="00CB14F8" w:rsidRDefault="00AA3BC6" w:rsidP="002848ED">
      <w:pPr>
        <w:ind w:left="994"/>
        <w:jc w:val="both"/>
        <w:rPr>
          <w:b/>
          <w:sz w:val="28"/>
        </w:rPr>
      </w:pPr>
      <w:r>
        <w:rPr>
          <w:b/>
          <w:sz w:val="28"/>
        </w:rPr>
        <w:t>Бу</w:t>
      </w:r>
      <w:r>
        <w:rPr>
          <w:b/>
          <w:sz w:val="28"/>
        </w:rPr>
        <w:t>мажная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страна.</w:t>
      </w:r>
      <w:r>
        <w:rPr>
          <w:b/>
          <w:spacing w:val="-3"/>
          <w:sz w:val="28"/>
        </w:rPr>
        <w:t xml:space="preserve"> </w:t>
      </w:r>
      <w:r>
        <w:rPr>
          <w:i/>
          <w:sz w:val="28"/>
        </w:rPr>
        <w:t>(6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ч)</w:t>
      </w:r>
      <w:r>
        <w:rPr>
          <w:b/>
          <w:spacing w:val="-5"/>
          <w:sz w:val="28"/>
        </w:rPr>
        <w:t>.</w:t>
      </w:r>
    </w:p>
    <w:p w:rsidR="00CB14F8" w:rsidRDefault="00AA3BC6" w:rsidP="002848ED">
      <w:pPr>
        <w:pStyle w:val="a3"/>
        <w:spacing w:before="156"/>
        <w:ind w:right="293" w:firstLine="710"/>
        <w:jc w:val="both"/>
      </w:pPr>
      <w:r>
        <w:t>История и свойства бумаги. Инструменты и материалы. Правила безопасности труда</w:t>
      </w:r>
    </w:p>
    <w:p w:rsidR="00CB14F8" w:rsidRDefault="00AA3BC6" w:rsidP="002848ED">
      <w:pPr>
        <w:pStyle w:val="a3"/>
        <w:ind w:right="292" w:firstLine="710"/>
        <w:jc w:val="both"/>
      </w:pPr>
      <w:r>
        <w:t>Техника плетения из полосок бумаги. Техника сложения. Техника оригами.</w:t>
      </w:r>
      <w:r>
        <w:rPr>
          <w:spacing w:val="32"/>
        </w:rPr>
        <w:t xml:space="preserve">  </w:t>
      </w:r>
      <w:r>
        <w:t>Цветок</w:t>
      </w:r>
      <w:r>
        <w:rPr>
          <w:spacing w:val="31"/>
        </w:rPr>
        <w:t xml:space="preserve">  </w:t>
      </w:r>
      <w:r>
        <w:t>из</w:t>
      </w:r>
      <w:r>
        <w:rPr>
          <w:spacing w:val="29"/>
        </w:rPr>
        <w:t xml:space="preserve">  </w:t>
      </w:r>
      <w:r>
        <w:t>модулей.</w:t>
      </w:r>
      <w:r>
        <w:rPr>
          <w:spacing w:val="30"/>
        </w:rPr>
        <w:t xml:space="preserve">  </w:t>
      </w:r>
      <w:r>
        <w:t>Многослойная</w:t>
      </w:r>
      <w:r>
        <w:rPr>
          <w:spacing w:val="30"/>
        </w:rPr>
        <w:t xml:space="preserve">  </w:t>
      </w:r>
      <w:r>
        <w:t>открытка</w:t>
      </w:r>
      <w:r>
        <w:rPr>
          <w:spacing w:val="32"/>
        </w:rPr>
        <w:t xml:space="preserve">  </w:t>
      </w:r>
      <w:r>
        <w:t>ко</w:t>
      </w:r>
      <w:r>
        <w:rPr>
          <w:spacing w:val="29"/>
        </w:rPr>
        <w:t xml:space="preserve">  </w:t>
      </w:r>
      <w:r>
        <w:t>Дню</w:t>
      </w:r>
      <w:r>
        <w:rPr>
          <w:spacing w:val="31"/>
        </w:rPr>
        <w:t xml:space="preserve">  </w:t>
      </w:r>
      <w:r>
        <w:rPr>
          <w:spacing w:val="-2"/>
        </w:rPr>
        <w:t>учителя.</w:t>
      </w:r>
    </w:p>
    <w:p w:rsidR="00CB14F8" w:rsidRDefault="00CB14F8" w:rsidP="002848ED">
      <w:pPr>
        <w:pStyle w:val="a3"/>
        <w:jc w:val="both"/>
        <w:sectPr w:rsidR="00CB14F8">
          <w:pgSz w:w="11910" w:h="16840"/>
          <w:pgMar w:top="1040" w:right="566" w:bottom="280" w:left="1133" w:header="720" w:footer="720" w:gutter="0"/>
          <w:cols w:space="720"/>
        </w:sectPr>
      </w:pPr>
    </w:p>
    <w:p w:rsidR="00CB14F8" w:rsidRDefault="00AA3BC6" w:rsidP="002848ED">
      <w:pPr>
        <w:pStyle w:val="a3"/>
        <w:spacing w:before="63"/>
        <w:ind w:right="285"/>
        <w:jc w:val="both"/>
      </w:pPr>
      <w:r>
        <w:lastRenderedPageBreak/>
        <w:t>Аппли</w:t>
      </w:r>
      <w:r>
        <w:t xml:space="preserve">кация с элементами оригами. Продолжение аппликации с элементами </w:t>
      </w:r>
      <w:r>
        <w:rPr>
          <w:spacing w:val="-2"/>
        </w:rPr>
        <w:t>оригами.</w:t>
      </w:r>
    </w:p>
    <w:p w:rsidR="00CB14F8" w:rsidRDefault="00AA3BC6" w:rsidP="002848ED">
      <w:pPr>
        <w:pStyle w:val="a3"/>
        <w:ind w:left="994"/>
        <w:jc w:val="both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занятий:</w:t>
      </w:r>
      <w:r>
        <w:rPr>
          <w:spacing w:val="-10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беседа,</w:t>
      </w:r>
      <w:r>
        <w:rPr>
          <w:spacing w:val="-11"/>
        </w:rPr>
        <w:t xml:space="preserve"> </w:t>
      </w:r>
      <w:r>
        <w:t>обсуждение,</w:t>
      </w:r>
      <w:r>
        <w:rPr>
          <w:spacing w:val="-7"/>
        </w:rPr>
        <w:t xml:space="preserve"> </w:t>
      </w:r>
      <w:r>
        <w:rPr>
          <w:spacing w:val="-2"/>
        </w:rPr>
        <w:t>практикум.</w:t>
      </w:r>
    </w:p>
    <w:p w:rsidR="00CB14F8" w:rsidRDefault="00AA3BC6" w:rsidP="002848ED">
      <w:pPr>
        <w:pStyle w:val="a3"/>
        <w:spacing w:before="163"/>
        <w:ind w:right="293" w:firstLine="710"/>
        <w:jc w:val="both"/>
      </w:pPr>
      <w:r>
        <w:t>Используемые инструменты и материалы: цветная бумага, клей</w:t>
      </w:r>
      <w:r>
        <w:rPr>
          <w:spacing w:val="40"/>
        </w:rPr>
        <w:t xml:space="preserve"> </w:t>
      </w:r>
      <w:r>
        <w:t>карандаш, ножницы.</w:t>
      </w:r>
    </w:p>
    <w:p w:rsidR="00CB14F8" w:rsidRDefault="00AA3BC6" w:rsidP="002848ED">
      <w:pPr>
        <w:ind w:left="994"/>
        <w:jc w:val="both"/>
        <w:rPr>
          <w:sz w:val="28"/>
        </w:rPr>
      </w:pPr>
      <w:proofErr w:type="spellStart"/>
      <w:r>
        <w:rPr>
          <w:b/>
          <w:sz w:val="28"/>
        </w:rPr>
        <w:t>Декупаж</w:t>
      </w:r>
      <w:proofErr w:type="spellEnd"/>
      <w:r>
        <w:rPr>
          <w:b/>
          <w:spacing w:val="-7"/>
          <w:sz w:val="28"/>
        </w:rPr>
        <w:t xml:space="preserve"> </w:t>
      </w:r>
      <w:r>
        <w:rPr>
          <w:sz w:val="28"/>
        </w:rPr>
        <w:t>(6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ч).</w:t>
      </w:r>
    </w:p>
    <w:p w:rsidR="00CB14F8" w:rsidRDefault="00AA3BC6" w:rsidP="002848ED">
      <w:pPr>
        <w:pStyle w:val="a3"/>
        <w:spacing w:before="163"/>
        <w:ind w:right="293" w:firstLine="710"/>
        <w:jc w:val="both"/>
      </w:pPr>
      <w:r>
        <w:t xml:space="preserve">История </w:t>
      </w:r>
      <w:proofErr w:type="spellStart"/>
      <w:r>
        <w:t>декупажа</w:t>
      </w:r>
      <w:proofErr w:type="spellEnd"/>
      <w:r>
        <w:t xml:space="preserve">. Инструменты и материалы. Правила безопасности </w:t>
      </w:r>
      <w:r>
        <w:rPr>
          <w:spacing w:val="-2"/>
        </w:rPr>
        <w:t>труда.</w:t>
      </w:r>
    </w:p>
    <w:p w:rsidR="00CB14F8" w:rsidRDefault="00AA3BC6" w:rsidP="002848ED">
      <w:pPr>
        <w:pStyle w:val="a3"/>
        <w:ind w:right="293" w:firstLine="710"/>
        <w:jc w:val="both"/>
      </w:pPr>
      <w:r>
        <w:t xml:space="preserve">Знакомство с техникой </w:t>
      </w:r>
      <w:proofErr w:type="spellStart"/>
      <w:r>
        <w:t>декупаж</w:t>
      </w:r>
      <w:proofErr w:type="spellEnd"/>
      <w:r>
        <w:t xml:space="preserve">. Изготовление вазы. Прямой и обратный </w:t>
      </w:r>
      <w:proofErr w:type="spellStart"/>
      <w:r>
        <w:t>декупаж</w:t>
      </w:r>
      <w:proofErr w:type="spellEnd"/>
      <w:r>
        <w:t xml:space="preserve">. Идеи для поделок. Изготовление поделки в технике </w:t>
      </w:r>
      <w:proofErr w:type="gramStart"/>
      <w:r>
        <w:t>прямого</w:t>
      </w:r>
      <w:proofErr w:type="gramEnd"/>
      <w:r>
        <w:t xml:space="preserve"> </w:t>
      </w:r>
      <w:proofErr w:type="spellStart"/>
      <w:r>
        <w:t>декупажа</w:t>
      </w:r>
      <w:proofErr w:type="spellEnd"/>
      <w:r>
        <w:t xml:space="preserve">. Открытка в технике </w:t>
      </w:r>
      <w:proofErr w:type="spellStart"/>
      <w:r>
        <w:t>декупаж</w:t>
      </w:r>
      <w:proofErr w:type="spellEnd"/>
      <w:r>
        <w:t xml:space="preserve"> «Прощай осень». Итоговое занятие. Выставка работ.</w:t>
      </w:r>
    </w:p>
    <w:p w:rsidR="00CB14F8" w:rsidRDefault="00AA3BC6" w:rsidP="002848ED">
      <w:pPr>
        <w:pStyle w:val="a3"/>
        <w:ind w:left="994" w:right="293"/>
        <w:jc w:val="both"/>
      </w:pPr>
      <w:r>
        <w:t>Формы организации занятий: Рассказ,</w:t>
      </w:r>
      <w:r>
        <w:t xml:space="preserve"> беседа, обсуждение, практикум. Используемые</w:t>
      </w:r>
      <w:r>
        <w:rPr>
          <w:spacing w:val="20"/>
        </w:rPr>
        <w:t xml:space="preserve"> </w:t>
      </w:r>
      <w:r>
        <w:t>инструменты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материалы:</w:t>
      </w:r>
      <w:r>
        <w:rPr>
          <w:spacing w:val="15"/>
        </w:rPr>
        <w:t xml:space="preserve"> </w:t>
      </w:r>
      <w:proofErr w:type="spellStart"/>
      <w:r>
        <w:t>декупажная</w:t>
      </w:r>
      <w:proofErr w:type="spellEnd"/>
      <w:r>
        <w:rPr>
          <w:spacing w:val="21"/>
        </w:rPr>
        <w:t xml:space="preserve"> </w:t>
      </w:r>
      <w:r>
        <w:t>бумага,</w:t>
      </w:r>
      <w:r>
        <w:rPr>
          <w:spacing w:val="21"/>
        </w:rPr>
        <w:t xml:space="preserve"> </w:t>
      </w:r>
      <w:r>
        <w:rPr>
          <w:spacing w:val="-2"/>
        </w:rPr>
        <w:t>салфетки,</w:t>
      </w:r>
    </w:p>
    <w:p w:rsidR="00CB14F8" w:rsidRDefault="00AA3BC6" w:rsidP="002848ED">
      <w:pPr>
        <w:pStyle w:val="a3"/>
        <w:spacing w:before="2"/>
        <w:jc w:val="both"/>
      </w:pPr>
      <w:r>
        <w:t>цветная</w:t>
      </w:r>
      <w:r>
        <w:rPr>
          <w:spacing w:val="-8"/>
        </w:rPr>
        <w:t xml:space="preserve"> </w:t>
      </w:r>
      <w:r>
        <w:t>бумага,</w:t>
      </w:r>
      <w:r>
        <w:rPr>
          <w:spacing w:val="-6"/>
        </w:rPr>
        <w:t xml:space="preserve"> </w:t>
      </w:r>
      <w:r>
        <w:t>клей</w:t>
      </w:r>
      <w:r>
        <w:rPr>
          <w:spacing w:val="-9"/>
        </w:rPr>
        <w:t xml:space="preserve"> </w:t>
      </w:r>
      <w:r>
        <w:t>ПВА,</w:t>
      </w:r>
      <w:r>
        <w:rPr>
          <w:spacing w:val="-7"/>
        </w:rPr>
        <w:t xml:space="preserve"> </w:t>
      </w:r>
      <w:r>
        <w:rPr>
          <w:spacing w:val="-2"/>
        </w:rPr>
        <w:t>ножницы.</w:t>
      </w:r>
    </w:p>
    <w:p w:rsidR="00CB14F8" w:rsidRDefault="00AA3BC6" w:rsidP="002848ED">
      <w:pPr>
        <w:spacing w:before="158"/>
        <w:ind w:left="994"/>
        <w:jc w:val="both"/>
        <w:rPr>
          <w:i/>
          <w:sz w:val="28"/>
        </w:rPr>
      </w:pPr>
      <w:r>
        <w:rPr>
          <w:b/>
          <w:sz w:val="28"/>
        </w:rPr>
        <w:t>Новогодняя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мастерская</w:t>
      </w:r>
      <w:r>
        <w:rPr>
          <w:b/>
          <w:spacing w:val="-4"/>
          <w:sz w:val="28"/>
        </w:rPr>
        <w:t xml:space="preserve"> </w:t>
      </w:r>
      <w:r>
        <w:rPr>
          <w:i/>
          <w:sz w:val="28"/>
        </w:rPr>
        <w:t>(9</w:t>
      </w:r>
      <w:r>
        <w:rPr>
          <w:i/>
          <w:spacing w:val="-11"/>
          <w:sz w:val="28"/>
        </w:rPr>
        <w:t xml:space="preserve"> </w:t>
      </w:r>
      <w:r>
        <w:rPr>
          <w:i/>
          <w:spacing w:val="-5"/>
          <w:sz w:val="28"/>
        </w:rPr>
        <w:t>ч)</w:t>
      </w:r>
    </w:p>
    <w:p w:rsidR="00CB14F8" w:rsidRDefault="00AA3BC6" w:rsidP="002848ED">
      <w:pPr>
        <w:pStyle w:val="a3"/>
        <w:spacing w:before="163"/>
        <w:ind w:right="283" w:firstLine="710"/>
        <w:jc w:val="both"/>
      </w:pPr>
      <w:r>
        <w:t>Акция «Святой Николай».</w:t>
      </w:r>
      <w:r>
        <w:rPr>
          <w:spacing w:val="-2"/>
        </w:rPr>
        <w:t xml:space="preserve"> </w:t>
      </w:r>
      <w:r>
        <w:t>Выполнение композиции.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работы. Оформление. «Новогодняя игру</w:t>
      </w:r>
      <w:r>
        <w:t>шка». Выполнения ёлки из нетрадиционных материалов. Выполнение открытки.</w:t>
      </w:r>
    </w:p>
    <w:p w:rsidR="00CB14F8" w:rsidRDefault="00AA3BC6" w:rsidP="002848ED">
      <w:pPr>
        <w:pStyle w:val="a3"/>
        <w:spacing w:before="1"/>
        <w:ind w:left="994"/>
        <w:jc w:val="both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беседа,</w:t>
      </w:r>
      <w:r>
        <w:rPr>
          <w:spacing w:val="-11"/>
        </w:rPr>
        <w:t xml:space="preserve"> </w:t>
      </w:r>
      <w:r>
        <w:t>обсуждение,</w:t>
      </w:r>
      <w:r>
        <w:rPr>
          <w:spacing w:val="-7"/>
        </w:rPr>
        <w:t xml:space="preserve"> </w:t>
      </w:r>
      <w:r>
        <w:rPr>
          <w:spacing w:val="-2"/>
        </w:rPr>
        <w:t>практикум.</w:t>
      </w:r>
    </w:p>
    <w:p w:rsidR="00CB14F8" w:rsidRDefault="00AA3BC6" w:rsidP="002848ED">
      <w:pPr>
        <w:pStyle w:val="a3"/>
        <w:spacing w:before="163"/>
        <w:ind w:right="293" w:firstLine="710"/>
        <w:jc w:val="both"/>
      </w:pPr>
      <w:r>
        <w:t>Используемые инструменты и материалы: цветная бумага, клей</w:t>
      </w:r>
      <w:r>
        <w:rPr>
          <w:spacing w:val="40"/>
        </w:rPr>
        <w:t xml:space="preserve"> </w:t>
      </w:r>
      <w:r>
        <w:t>карандаш, ножницы.</w:t>
      </w:r>
    </w:p>
    <w:p w:rsidR="00CB14F8" w:rsidRDefault="00AA3BC6" w:rsidP="002848ED">
      <w:pPr>
        <w:spacing w:before="5"/>
        <w:ind w:left="994"/>
        <w:jc w:val="both"/>
        <w:rPr>
          <w:b/>
          <w:sz w:val="28"/>
        </w:rPr>
      </w:pPr>
      <w:proofErr w:type="spellStart"/>
      <w:r>
        <w:rPr>
          <w:b/>
          <w:sz w:val="28"/>
        </w:rPr>
        <w:t>Пластинография</w:t>
      </w:r>
      <w:proofErr w:type="spellEnd"/>
      <w:r>
        <w:rPr>
          <w:b/>
          <w:spacing w:val="58"/>
          <w:sz w:val="28"/>
        </w:rPr>
        <w:t xml:space="preserve"> </w:t>
      </w:r>
      <w:r>
        <w:rPr>
          <w:i/>
          <w:sz w:val="28"/>
        </w:rPr>
        <w:t>(9</w:t>
      </w:r>
      <w:r>
        <w:rPr>
          <w:i/>
          <w:spacing w:val="-8"/>
          <w:sz w:val="28"/>
        </w:rPr>
        <w:t xml:space="preserve"> </w:t>
      </w:r>
      <w:r>
        <w:rPr>
          <w:i/>
          <w:spacing w:val="-5"/>
          <w:sz w:val="28"/>
        </w:rPr>
        <w:t>ч)</w:t>
      </w:r>
      <w:r>
        <w:rPr>
          <w:b/>
          <w:spacing w:val="-5"/>
          <w:sz w:val="28"/>
        </w:rPr>
        <w:t>.</w:t>
      </w:r>
    </w:p>
    <w:p w:rsidR="00CB14F8" w:rsidRDefault="00AA3BC6" w:rsidP="002848ED">
      <w:pPr>
        <w:pStyle w:val="a3"/>
        <w:spacing w:before="159"/>
        <w:ind w:right="293" w:firstLine="782"/>
        <w:jc w:val="both"/>
      </w:pPr>
      <w:r>
        <w:t xml:space="preserve">Контурная </w:t>
      </w:r>
      <w:proofErr w:type="spellStart"/>
      <w:r>
        <w:t>пластинография</w:t>
      </w:r>
      <w:proofErr w:type="spellEnd"/>
      <w:r>
        <w:t xml:space="preserve">. Многослойная </w:t>
      </w:r>
      <w:proofErr w:type="spellStart"/>
      <w:r>
        <w:t>пластинография</w:t>
      </w:r>
      <w:proofErr w:type="spellEnd"/>
      <w:r>
        <w:t xml:space="preserve">. Модульная </w:t>
      </w:r>
      <w:proofErr w:type="spellStart"/>
      <w:r>
        <w:t>пластинография</w:t>
      </w:r>
      <w:proofErr w:type="spellEnd"/>
      <w:r>
        <w:t xml:space="preserve">. Мозаичная </w:t>
      </w:r>
      <w:proofErr w:type="spellStart"/>
      <w:r>
        <w:t>пластинография</w:t>
      </w:r>
      <w:proofErr w:type="spellEnd"/>
      <w:r>
        <w:t>.</w:t>
      </w:r>
    </w:p>
    <w:p w:rsidR="00CB14F8" w:rsidRDefault="00AA3BC6" w:rsidP="002848ED">
      <w:pPr>
        <w:pStyle w:val="a3"/>
        <w:ind w:left="994"/>
        <w:jc w:val="both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беседа,</w:t>
      </w:r>
      <w:r>
        <w:rPr>
          <w:spacing w:val="-11"/>
        </w:rPr>
        <w:t xml:space="preserve"> </w:t>
      </w:r>
      <w:r>
        <w:t>обсуждение,</w:t>
      </w:r>
      <w:r>
        <w:rPr>
          <w:spacing w:val="-7"/>
        </w:rPr>
        <w:t xml:space="preserve"> </w:t>
      </w:r>
      <w:r>
        <w:rPr>
          <w:spacing w:val="-2"/>
        </w:rPr>
        <w:t>практикум.</w:t>
      </w:r>
    </w:p>
    <w:p w:rsidR="00CB14F8" w:rsidRDefault="00AA3BC6" w:rsidP="002848ED">
      <w:pPr>
        <w:pStyle w:val="a3"/>
        <w:spacing w:before="158"/>
        <w:ind w:right="294" w:firstLine="710"/>
        <w:jc w:val="both"/>
      </w:pPr>
      <w:r>
        <w:t xml:space="preserve">Используемые инструменты и материалы: пластилин, доска для </w:t>
      </w:r>
      <w:proofErr w:type="spellStart"/>
      <w:r>
        <w:t>платилинацветная</w:t>
      </w:r>
      <w:proofErr w:type="spellEnd"/>
      <w:r>
        <w:t xml:space="preserve"> бумага</w:t>
      </w:r>
      <w:r>
        <w:t>, клей карандаш, ножницы.</w:t>
      </w:r>
    </w:p>
    <w:p w:rsidR="00CB14F8" w:rsidRDefault="00AA3BC6" w:rsidP="002848ED">
      <w:pPr>
        <w:ind w:left="994"/>
        <w:jc w:val="both"/>
        <w:rPr>
          <w:b/>
          <w:sz w:val="28"/>
        </w:rPr>
      </w:pPr>
      <w:r>
        <w:rPr>
          <w:b/>
          <w:sz w:val="28"/>
        </w:rPr>
        <w:t>Конструирование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моделирование</w:t>
      </w:r>
      <w:r>
        <w:rPr>
          <w:b/>
          <w:spacing w:val="-2"/>
          <w:sz w:val="28"/>
        </w:rPr>
        <w:t xml:space="preserve"> </w:t>
      </w:r>
      <w:r>
        <w:rPr>
          <w:i/>
          <w:sz w:val="28"/>
        </w:rPr>
        <w:t>(9</w:t>
      </w:r>
      <w:r>
        <w:rPr>
          <w:i/>
          <w:spacing w:val="-7"/>
          <w:sz w:val="28"/>
        </w:rPr>
        <w:t xml:space="preserve"> </w:t>
      </w:r>
      <w:r>
        <w:rPr>
          <w:i/>
          <w:spacing w:val="-5"/>
          <w:sz w:val="28"/>
        </w:rPr>
        <w:t>ч)</w:t>
      </w:r>
      <w:r>
        <w:rPr>
          <w:b/>
          <w:spacing w:val="-5"/>
          <w:sz w:val="28"/>
        </w:rPr>
        <w:t>.</w:t>
      </w:r>
    </w:p>
    <w:p w:rsidR="00CB14F8" w:rsidRDefault="00CB14F8" w:rsidP="002848ED">
      <w:pPr>
        <w:jc w:val="both"/>
        <w:rPr>
          <w:b/>
          <w:sz w:val="28"/>
        </w:rPr>
        <w:sectPr w:rsidR="00CB14F8">
          <w:pgSz w:w="11910" w:h="16840"/>
          <w:pgMar w:top="1040" w:right="566" w:bottom="280" w:left="1133" w:header="720" w:footer="720" w:gutter="0"/>
          <w:cols w:space="720"/>
        </w:sectPr>
      </w:pPr>
    </w:p>
    <w:p w:rsidR="00CB14F8" w:rsidRDefault="00AA3BC6" w:rsidP="002848ED">
      <w:pPr>
        <w:pStyle w:val="a3"/>
        <w:spacing w:before="63"/>
        <w:ind w:right="278" w:firstLine="710"/>
        <w:jc w:val="both"/>
      </w:pPr>
      <w:r>
        <w:lastRenderedPageBreak/>
        <w:t>Свойства бумаги и картона. Самодельный компас. Представление об устройстве и назначении изделий. Мера для измерения углов. Виды условных графических изображений: рисунок, чертёж, эскиз, схема. Изготовление объемных моделей по шаблонам. Технология изготовле</w:t>
      </w:r>
      <w:r>
        <w:t>ния плоских деталей.</w:t>
      </w:r>
    </w:p>
    <w:p w:rsidR="00CB14F8" w:rsidRDefault="00AA3BC6" w:rsidP="002848ED">
      <w:pPr>
        <w:pStyle w:val="a3"/>
        <w:spacing w:before="3"/>
        <w:ind w:left="994"/>
        <w:jc w:val="both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беседа,</w:t>
      </w:r>
      <w:r>
        <w:rPr>
          <w:spacing w:val="-11"/>
        </w:rPr>
        <w:t xml:space="preserve"> </w:t>
      </w:r>
      <w:r>
        <w:t>обсуждение,</w:t>
      </w:r>
      <w:r>
        <w:rPr>
          <w:spacing w:val="-7"/>
        </w:rPr>
        <w:t xml:space="preserve"> </w:t>
      </w:r>
      <w:r>
        <w:rPr>
          <w:spacing w:val="-2"/>
        </w:rPr>
        <w:t>практикум.</w:t>
      </w:r>
    </w:p>
    <w:p w:rsidR="00CB14F8" w:rsidRDefault="00AA3BC6" w:rsidP="002848ED">
      <w:pPr>
        <w:pStyle w:val="a3"/>
        <w:spacing w:before="158"/>
        <w:ind w:right="294" w:firstLine="710"/>
        <w:jc w:val="both"/>
      </w:pPr>
      <w:r>
        <w:t xml:space="preserve">Используемые инструменты и материалы: пластилин, доска для </w:t>
      </w:r>
      <w:proofErr w:type="spellStart"/>
      <w:r>
        <w:t>платилинацветная</w:t>
      </w:r>
      <w:proofErr w:type="spellEnd"/>
      <w:r>
        <w:t xml:space="preserve"> бумага, клей карандаш, ножницы.</w:t>
      </w:r>
    </w:p>
    <w:p w:rsidR="00CB14F8" w:rsidRDefault="00AA3BC6" w:rsidP="002848ED">
      <w:pPr>
        <w:ind w:left="994"/>
        <w:jc w:val="both"/>
        <w:rPr>
          <w:i/>
          <w:sz w:val="28"/>
        </w:rPr>
      </w:pPr>
      <w:proofErr w:type="spellStart"/>
      <w:r>
        <w:rPr>
          <w:b/>
          <w:sz w:val="28"/>
        </w:rPr>
        <w:t>Квиллинг</w:t>
      </w:r>
      <w:proofErr w:type="spellEnd"/>
      <w:r>
        <w:rPr>
          <w:b/>
          <w:spacing w:val="-6"/>
          <w:sz w:val="28"/>
        </w:rPr>
        <w:t xml:space="preserve"> </w:t>
      </w:r>
      <w:r>
        <w:rPr>
          <w:i/>
          <w:sz w:val="28"/>
        </w:rPr>
        <w:t>(3</w:t>
      </w:r>
      <w:r>
        <w:rPr>
          <w:i/>
          <w:spacing w:val="-9"/>
          <w:sz w:val="28"/>
        </w:rPr>
        <w:t xml:space="preserve"> </w:t>
      </w:r>
      <w:r>
        <w:rPr>
          <w:i/>
          <w:spacing w:val="-5"/>
          <w:sz w:val="28"/>
        </w:rPr>
        <w:t>ч).</w:t>
      </w:r>
    </w:p>
    <w:p w:rsidR="00CB14F8" w:rsidRDefault="00AA3BC6" w:rsidP="002848ED">
      <w:pPr>
        <w:pStyle w:val="a3"/>
        <w:spacing w:before="158"/>
        <w:ind w:right="288" w:firstLine="710"/>
        <w:jc w:val="both"/>
      </w:pPr>
      <w:r>
        <w:t>История</w:t>
      </w:r>
      <w:r>
        <w:rPr>
          <w:spacing w:val="-2"/>
        </w:rPr>
        <w:t xml:space="preserve"> </w:t>
      </w:r>
      <w:proofErr w:type="spellStart"/>
      <w:r>
        <w:t>квиллнга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бумагокручения</w:t>
      </w:r>
      <w:proofErr w:type="spellEnd"/>
      <w:r>
        <w:t>).</w:t>
      </w:r>
      <w:r>
        <w:rPr>
          <w:spacing w:val="-2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инструменты.</w:t>
      </w:r>
      <w:r>
        <w:rPr>
          <w:spacing w:val="-2"/>
        </w:rPr>
        <w:t xml:space="preserve"> </w:t>
      </w:r>
      <w:r>
        <w:t xml:space="preserve">Правила безопасности труда. Организация рабочего места. Технология изготовления основных форм </w:t>
      </w:r>
      <w:proofErr w:type="spellStart"/>
      <w:r>
        <w:t>квиллинга</w:t>
      </w:r>
      <w:proofErr w:type="spellEnd"/>
      <w:r>
        <w:t xml:space="preserve">. Основные элементы </w:t>
      </w:r>
      <w:proofErr w:type="spellStart"/>
      <w:r>
        <w:t>квиллинга</w:t>
      </w:r>
      <w:proofErr w:type="spellEnd"/>
      <w:r>
        <w:t xml:space="preserve">. Изготовление основных форм </w:t>
      </w:r>
      <w:proofErr w:type="spellStart"/>
      <w:r>
        <w:t>квиллинга</w:t>
      </w:r>
      <w:proofErr w:type="spellEnd"/>
      <w:r>
        <w:t xml:space="preserve">. Составление простейших композиций из основных </w:t>
      </w:r>
      <w:r>
        <w:rPr>
          <w:spacing w:val="-2"/>
        </w:rPr>
        <w:t>элементов.</w:t>
      </w:r>
    </w:p>
    <w:p w:rsidR="00CB14F8" w:rsidRDefault="00AA3BC6" w:rsidP="002848ED">
      <w:pPr>
        <w:pStyle w:val="a3"/>
        <w:spacing w:before="1"/>
        <w:ind w:right="294" w:firstLine="710"/>
        <w:jc w:val="both"/>
      </w:pPr>
      <w:r>
        <w:t>Техника зак</w:t>
      </w:r>
      <w:r>
        <w:t>ручивания лент из</w:t>
      </w:r>
      <w:r>
        <w:rPr>
          <w:spacing w:val="-1"/>
        </w:rPr>
        <w:t xml:space="preserve"> </w:t>
      </w:r>
      <w:r>
        <w:t xml:space="preserve">бумаги. Выполнение элементов, заготовки. Оформление и декорирование изделия. Оформление работы. Выполнения </w:t>
      </w:r>
      <w:r>
        <w:rPr>
          <w:spacing w:val="-2"/>
        </w:rPr>
        <w:t>панно.</w:t>
      </w:r>
    </w:p>
    <w:p w:rsidR="00CB14F8" w:rsidRDefault="00AA3BC6" w:rsidP="002848ED">
      <w:pPr>
        <w:pStyle w:val="a3"/>
        <w:spacing w:before="1"/>
        <w:ind w:left="994"/>
        <w:jc w:val="both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t>Рассказ,</w:t>
      </w:r>
      <w:r>
        <w:rPr>
          <w:spacing w:val="-7"/>
        </w:rPr>
        <w:t xml:space="preserve"> </w:t>
      </w:r>
      <w:r>
        <w:t>беседа,</w:t>
      </w:r>
      <w:r>
        <w:rPr>
          <w:spacing w:val="-11"/>
        </w:rPr>
        <w:t xml:space="preserve"> </w:t>
      </w:r>
      <w:r>
        <w:t>обсуждение,</w:t>
      </w:r>
      <w:r>
        <w:rPr>
          <w:spacing w:val="-7"/>
        </w:rPr>
        <w:t xml:space="preserve"> </w:t>
      </w:r>
      <w:r>
        <w:rPr>
          <w:spacing w:val="-2"/>
        </w:rPr>
        <w:t>практикум.</w:t>
      </w:r>
    </w:p>
    <w:p w:rsidR="00CB14F8" w:rsidRDefault="00AA3BC6" w:rsidP="002848ED">
      <w:pPr>
        <w:pStyle w:val="a3"/>
        <w:spacing w:before="162"/>
        <w:ind w:right="293" w:firstLine="710"/>
        <w:jc w:val="both"/>
      </w:pPr>
      <w:r>
        <w:t>Используемые инструменты и материалы: цветная бумага, кле</w:t>
      </w:r>
      <w:r>
        <w:t>й</w:t>
      </w:r>
      <w:r>
        <w:rPr>
          <w:spacing w:val="40"/>
        </w:rPr>
        <w:t xml:space="preserve"> </w:t>
      </w:r>
      <w:r>
        <w:t>карандаш, ножницы.</w:t>
      </w:r>
    </w:p>
    <w:p w:rsidR="00CB14F8" w:rsidRDefault="00AA3BC6" w:rsidP="002848ED">
      <w:pPr>
        <w:spacing w:before="11"/>
        <w:ind w:left="994"/>
        <w:jc w:val="both"/>
        <w:rPr>
          <w:b/>
          <w:sz w:val="28"/>
        </w:rPr>
      </w:pPr>
      <w:r>
        <w:rPr>
          <w:b/>
          <w:sz w:val="28"/>
        </w:rPr>
        <w:t>Работа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различными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материалами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(моделирование).</w:t>
      </w:r>
    </w:p>
    <w:p w:rsidR="00CB14F8" w:rsidRDefault="00AA3BC6" w:rsidP="002848ED">
      <w:pPr>
        <w:pStyle w:val="a3"/>
        <w:spacing w:before="158"/>
        <w:ind w:right="280" w:firstLine="710"/>
        <w:jc w:val="both"/>
      </w:pPr>
      <w:r>
        <w:t>Воздушный змей своими руками. Конструкции, материалы, технология изготовления. Изготовление воздушного змея. Изготовление воздушного змея. Конструирование макетов и моделей технических объектов и игрушек из объемных деталей.</w:t>
      </w:r>
    </w:p>
    <w:p w:rsidR="00CB14F8" w:rsidRDefault="00AA3BC6" w:rsidP="002848ED">
      <w:pPr>
        <w:pStyle w:val="a3"/>
        <w:ind w:left="994"/>
        <w:jc w:val="both"/>
      </w:pPr>
      <w:r>
        <w:t>Формы</w:t>
      </w:r>
      <w:r>
        <w:rPr>
          <w:spacing w:val="-10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занятий:</w:t>
      </w:r>
      <w:r>
        <w:rPr>
          <w:spacing w:val="-14"/>
        </w:rPr>
        <w:t xml:space="preserve"> </w:t>
      </w:r>
      <w:r>
        <w:t>Расс</w:t>
      </w:r>
      <w:r>
        <w:t>каз,</w:t>
      </w:r>
      <w:r>
        <w:rPr>
          <w:spacing w:val="-7"/>
        </w:rPr>
        <w:t xml:space="preserve"> </w:t>
      </w:r>
      <w:r>
        <w:t>беседа,</w:t>
      </w:r>
      <w:r>
        <w:rPr>
          <w:spacing w:val="-11"/>
        </w:rPr>
        <w:t xml:space="preserve"> </w:t>
      </w:r>
      <w:r>
        <w:t>обсуждение,</w:t>
      </w:r>
      <w:r>
        <w:rPr>
          <w:spacing w:val="-7"/>
        </w:rPr>
        <w:t xml:space="preserve"> </w:t>
      </w:r>
      <w:r>
        <w:rPr>
          <w:spacing w:val="-2"/>
        </w:rPr>
        <w:t>практикум.</w:t>
      </w:r>
    </w:p>
    <w:p w:rsidR="00CB14F8" w:rsidRDefault="00AA3BC6" w:rsidP="002848ED">
      <w:pPr>
        <w:pStyle w:val="a3"/>
        <w:spacing w:before="163"/>
        <w:ind w:right="294" w:firstLine="710"/>
        <w:jc w:val="both"/>
      </w:pPr>
      <w:r>
        <w:t>Используемые инструменты и материалы: цветная бумага, картон, клей карандаш, ножницы.</w:t>
      </w:r>
    </w:p>
    <w:p w:rsidR="00CB14F8" w:rsidRDefault="00AA3BC6" w:rsidP="002848ED">
      <w:pPr>
        <w:spacing w:before="11"/>
        <w:ind w:left="499"/>
        <w:jc w:val="both"/>
        <w:rPr>
          <w:b/>
          <w:sz w:val="28"/>
        </w:rPr>
      </w:pPr>
      <w:r>
        <w:rPr>
          <w:b/>
          <w:spacing w:val="-2"/>
          <w:sz w:val="28"/>
        </w:rPr>
        <w:t>Итоговое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занятие.</w:t>
      </w:r>
    </w:p>
    <w:p w:rsidR="00CB14F8" w:rsidRDefault="00AA3BC6" w:rsidP="002848ED">
      <w:pPr>
        <w:pStyle w:val="a3"/>
        <w:spacing w:before="158"/>
        <w:ind w:left="1066"/>
        <w:jc w:val="both"/>
      </w:pPr>
      <w:r>
        <w:t>Подведение</w:t>
      </w:r>
      <w:r>
        <w:rPr>
          <w:spacing w:val="-9"/>
        </w:rPr>
        <w:t xml:space="preserve"> </w:t>
      </w:r>
      <w:r>
        <w:t>итогов</w:t>
      </w:r>
      <w:r>
        <w:rPr>
          <w:spacing w:val="-9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учебный</w:t>
      </w:r>
      <w:r>
        <w:rPr>
          <w:spacing w:val="-9"/>
        </w:rPr>
        <w:t xml:space="preserve"> </w:t>
      </w:r>
      <w:r>
        <w:t>год.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работы.</w:t>
      </w:r>
      <w:r>
        <w:rPr>
          <w:spacing w:val="-6"/>
        </w:rPr>
        <w:t xml:space="preserve"> </w:t>
      </w:r>
      <w:r>
        <w:t>Поощрение</w:t>
      </w:r>
      <w:r>
        <w:rPr>
          <w:spacing w:val="-8"/>
        </w:rPr>
        <w:t xml:space="preserve"> </w:t>
      </w:r>
      <w:r>
        <w:rPr>
          <w:spacing w:val="-2"/>
        </w:rPr>
        <w:t>детей.</w:t>
      </w:r>
    </w:p>
    <w:p w:rsidR="00CB14F8" w:rsidRDefault="00AA3BC6" w:rsidP="002848ED">
      <w:pPr>
        <w:pStyle w:val="a3"/>
        <w:spacing w:before="158"/>
        <w:ind w:left="566"/>
        <w:jc w:val="both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занятий:</w:t>
      </w:r>
      <w:r>
        <w:rPr>
          <w:spacing w:val="-13"/>
        </w:rPr>
        <w:t xml:space="preserve"> </w:t>
      </w:r>
      <w:r>
        <w:t>Форма</w:t>
      </w:r>
      <w:r>
        <w:rPr>
          <w:spacing w:val="-8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rPr>
          <w:spacing w:val="-2"/>
        </w:rPr>
        <w:t>итогов.</w:t>
      </w:r>
    </w:p>
    <w:p w:rsidR="00CB14F8" w:rsidRDefault="00CB14F8">
      <w:pPr>
        <w:pStyle w:val="a3"/>
        <w:jc w:val="both"/>
        <w:sectPr w:rsidR="00CB14F8">
          <w:pgSz w:w="11910" w:h="16840"/>
          <w:pgMar w:top="1040" w:right="566" w:bottom="280" w:left="1133" w:header="720" w:footer="720" w:gutter="0"/>
          <w:cols w:space="720"/>
        </w:sectPr>
      </w:pPr>
    </w:p>
    <w:p w:rsidR="00CB14F8" w:rsidRDefault="00AA3BC6">
      <w:pPr>
        <w:spacing w:before="72"/>
        <w:ind w:left="957" w:right="253"/>
        <w:jc w:val="center"/>
        <w:rPr>
          <w:b/>
          <w:sz w:val="28"/>
        </w:rPr>
      </w:pPr>
      <w:r>
        <w:rPr>
          <w:b/>
          <w:sz w:val="28"/>
        </w:rPr>
        <w:lastRenderedPageBreak/>
        <w:t>Тематический</w:t>
      </w:r>
      <w:r>
        <w:rPr>
          <w:b/>
          <w:spacing w:val="-17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CB14F8" w:rsidRDefault="00CB14F8">
      <w:pPr>
        <w:pStyle w:val="a3"/>
        <w:ind w:left="0"/>
        <w:rPr>
          <w:b/>
          <w:sz w:val="20"/>
        </w:rPr>
      </w:pPr>
    </w:p>
    <w:p w:rsidR="00CB14F8" w:rsidRDefault="00CB14F8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272"/>
        <w:gridCol w:w="851"/>
        <w:gridCol w:w="995"/>
        <w:gridCol w:w="1273"/>
        <w:gridCol w:w="4255"/>
      </w:tblGrid>
      <w:tr w:rsidR="00CB14F8">
        <w:trPr>
          <w:trHeight w:val="273"/>
        </w:trPr>
        <w:tc>
          <w:tcPr>
            <w:tcW w:w="394" w:type="dxa"/>
            <w:vMerge w:val="restart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272" w:type="dxa"/>
            <w:vMerge w:val="restart"/>
          </w:tcPr>
          <w:p w:rsidR="00CB14F8" w:rsidRDefault="00AA3BC6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51" w:type="dxa"/>
            <w:vMerge w:val="restart"/>
          </w:tcPr>
          <w:p w:rsidR="00CB14F8" w:rsidRDefault="00AA3BC6">
            <w:pPr>
              <w:pStyle w:val="TableParagraph"/>
              <w:spacing w:line="237" w:lineRule="auto"/>
              <w:ind w:left="137" w:right="117" w:hanging="15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2268" w:type="dxa"/>
            <w:gridSpan w:val="2"/>
          </w:tcPr>
          <w:p w:rsidR="00CB14F8" w:rsidRDefault="00AA3BC6">
            <w:pPr>
              <w:pStyle w:val="TableParagraph"/>
              <w:spacing w:line="253" w:lineRule="exact"/>
              <w:ind w:left="21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4255" w:type="dxa"/>
            <w:vMerge w:val="restart"/>
          </w:tcPr>
          <w:p w:rsidR="00CB14F8" w:rsidRDefault="00AA3BC6">
            <w:pPr>
              <w:pStyle w:val="TableParagraph"/>
              <w:spacing w:line="268" w:lineRule="exact"/>
              <w:ind w:left="750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CB14F8">
        <w:trPr>
          <w:trHeight w:val="326"/>
        </w:trPr>
        <w:tc>
          <w:tcPr>
            <w:tcW w:w="394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</w:tcPr>
          <w:p w:rsidR="00CB14F8" w:rsidRDefault="00AA3BC6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73" w:type="dxa"/>
          </w:tcPr>
          <w:p w:rsidR="00CB14F8" w:rsidRDefault="00AA3BC6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825"/>
        </w:trPr>
        <w:tc>
          <w:tcPr>
            <w:tcW w:w="394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CB14F8" w:rsidRDefault="00AA3BC6">
            <w:pPr>
              <w:pStyle w:val="TableParagraph"/>
              <w:spacing w:line="237" w:lineRule="auto"/>
              <w:ind w:left="110" w:right="12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Вводное занятие</w:t>
            </w:r>
          </w:p>
        </w:tc>
        <w:tc>
          <w:tcPr>
            <w:tcW w:w="851" w:type="dxa"/>
          </w:tcPr>
          <w:p w:rsidR="00CB14F8" w:rsidRDefault="00AA3BC6">
            <w:pPr>
              <w:pStyle w:val="TableParagraph"/>
              <w:spacing w:before="265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CB14F8" w:rsidRDefault="00AA3BC6">
            <w:pPr>
              <w:pStyle w:val="TableParagraph"/>
              <w:spacing w:before="265"/>
              <w:ind w:left="4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CB14F8" w:rsidRDefault="00AA3BC6">
            <w:pPr>
              <w:pStyle w:val="TableParagraph"/>
              <w:spacing w:before="265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255" w:type="dxa"/>
          </w:tcPr>
          <w:p w:rsidR="00CB14F8" w:rsidRDefault="00AA3BC6">
            <w:pPr>
              <w:pStyle w:val="TableParagraph"/>
              <w:spacing w:line="237" w:lineRule="auto"/>
              <w:ind w:left="274" w:firstLine="413"/>
              <w:rPr>
                <w:sz w:val="24"/>
              </w:rPr>
            </w:pPr>
            <w:r>
              <w:rPr>
                <w:sz w:val="24"/>
              </w:rPr>
              <w:t>Коллективно разрабатывать несложные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B14F8" w:rsidRDefault="00AA3BC6">
            <w:pPr>
              <w:pStyle w:val="TableParagraph"/>
              <w:spacing w:line="261" w:lineRule="exact"/>
              <w:ind w:left="351"/>
              <w:rPr>
                <w:sz w:val="24"/>
              </w:rPr>
            </w:pP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реализовывать.</w:t>
            </w:r>
          </w:p>
        </w:tc>
      </w:tr>
      <w:tr w:rsidR="00CB14F8">
        <w:trPr>
          <w:trHeight w:val="354"/>
        </w:trPr>
        <w:tc>
          <w:tcPr>
            <w:tcW w:w="394" w:type="dxa"/>
          </w:tcPr>
          <w:p w:rsidR="00CB14F8" w:rsidRDefault="00AA3BC6">
            <w:pPr>
              <w:pStyle w:val="TableParagraph"/>
              <w:spacing w:line="273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272" w:type="dxa"/>
          </w:tcPr>
          <w:p w:rsidR="00CB14F8" w:rsidRDefault="00AA3BC6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Бумажная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страна</w:t>
            </w:r>
          </w:p>
        </w:tc>
        <w:tc>
          <w:tcPr>
            <w:tcW w:w="851" w:type="dxa"/>
          </w:tcPr>
          <w:p w:rsidR="00CB14F8" w:rsidRDefault="00AA3BC6">
            <w:pPr>
              <w:pStyle w:val="TableParagraph"/>
              <w:spacing w:before="30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995" w:type="dxa"/>
          </w:tcPr>
          <w:p w:rsidR="00CB14F8" w:rsidRDefault="00AA3BC6">
            <w:pPr>
              <w:pStyle w:val="TableParagraph"/>
              <w:spacing w:before="30"/>
              <w:ind w:left="4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CB14F8" w:rsidRDefault="00AA3BC6">
            <w:pPr>
              <w:pStyle w:val="TableParagraph"/>
              <w:spacing w:before="30"/>
              <w:ind w:left="5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5" w:type="dxa"/>
            <w:vMerge w:val="restart"/>
          </w:tcPr>
          <w:p w:rsidR="00CB14F8" w:rsidRDefault="00AA3BC6">
            <w:pPr>
              <w:pStyle w:val="TableParagraph"/>
              <w:tabs>
                <w:tab w:val="left" w:pos="3009"/>
              </w:tabs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Выбирать наиболее эффективные способы решения конструкторск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технологических и декоративно- художественных задач в зависимости от конкретных условий. Планировать </w:t>
            </w:r>
            <w:r>
              <w:rPr>
                <w:spacing w:val="-2"/>
                <w:sz w:val="24"/>
              </w:rPr>
              <w:t>предстоящую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доступную </w:t>
            </w:r>
            <w:r>
              <w:rPr>
                <w:sz w:val="24"/>
              </w:rPr>
              <w:t>практическую деятельность в соответствии с её целью, задачами, особенностями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выполняемого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отбирать оптимальные способы его выполнения. Организовывать свою деятельность, соблюдать приёмы безопасного и рационального труда. Осуществлять самоконтроль </w:t>
            </w:r>
            <w:r>
              <w:rPr>
                <w:sz w:val="24"/>
              </w:rPr>
              <w:t xml:space="preserve">и корректировку хода работы и конечного результата. </w:t>
            </w:r>
            <w:proofErr w:type="gramStart"/>
            <w:r>
              <w:rPr>
                <w:sz w:val="24"/>
              </w:rPr>
              <w:t>Анализировать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читать изученные графические изображения</w:t>
            </w:r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(рисунки,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простейшие</w:t>
            </w:r>
            <w:proofErr w:type="gramEnd"/>
          </w:p>
          <w:p w:rsidR="00CB14F8" w:rsidRDefault="00AA3BC6">
            <w:pPr>
              <w:pStyle w:val="TableParagraph"/>
              <w:spacing w:line="263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чертежи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эскизы,</w:t>
            </w:r>
            <w:r>
              <w:rPr>
                <w:spacing w:val="-2"/>
                <w:sz w:val="24"/>
              </w:rPr>
              <w:t xml:space="preserve"> схемы).</w:t>
            </w:r>
          </w:p>
        </w:tc>
      </w:tr>
      <w:tr w:rsidR="00CB14F8">
        <w:trPr>
          <w:trHeight w:val="331"/>
        </w:trPr>
        <w:tc>
          <w:tcPr>
            <w:tcW w:w="394" w:type="dxa"/>
          </w:tcPr>
          <w:p w:rsidR="00CB14F8" w:rsidRDefault="00AA3BC6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72" w:type="dxa"/>
          </w:tcPr>
          <w:p w:rsidR="00CB14F8" w:rsidRDefault="00AA3B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Декупаж</w:t>
            </w:r>
            <w:proofErr w:type="spellEnd"/>
          </w:p>
        </w:tc>
        <w:tc>
          <w:tcPr>
            <w:tcW w:w="851" w:type="dxa"/>
          </w:tcPr>
          <w:p w:rsidR="00CB14F8" w:rsidRDefault="00AA3BC6">
            <w:pPr>
              <w:pStyle w:val="TableParagraph"/>
              <w:spacing w:before="15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 w:rsidR="00CB14F8" w:rsidRDefault="00AA3BC6">
            <w:pPr>
              <w:pStyle w:val="TableParagraph"/>
              <w:spacing w:before="15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73" w:type="dxa"/>
          </w:tcPr>
          <w:p w:rsidR="00CB14F8" w:rsidRDefault="00AA3BC6">
            <w:pPr>
              <w:pStyle w:val="TableParagraph"/>
              <w:spacing w:before="15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290"/>
        </w:trPr>
        <w:tc>
          <w:tcPr>
            <w:tcW w:w="394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72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Новогодняя</w:t>
            </w:r>
          </w:p>
        </w:tc>
        <w:tc>
          <w:tcPr>
            <w:tcW w:w="851" w:type="dxa"/>
            <w:tcBorders>
              <w:bottom w:val="nil"/>
            </w:tcBorders>
          </w:tcPr>
          <w:p w:rsidR="00CB14F8" w:rsidRDefault="00CB14F8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CB14F8" w:rsidRDefault="00CB14F8">
            <w:pPr>
              <w:pStyle w:val="TableParagraph"/>
              <w:rPr>
                <w:sz w:val="20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CB14F8" w:rsidRDefault="00CB14F8">
            <w:pPr>
              <w:pStyle w:val="TableParagraph"/>
              <w:rPr>
                <w:sz w:val="20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610"/>
        </w:trPr>
        <w:tc>
          <w:tcPr>
            <w:tcW w:w="394" w:type="dxa"/>
            <w:tcBorders>
              <w:top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мастерская</w:t>
            </w:r>
          </w:p>
        </w:tc>
        <w:tc>
          <w:tcPr>
            <w:tcW w:w="851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8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8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73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8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4.5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348"/>
        </w:trPr>
        <w:tc>
          <w:tcPr>
            <w:tcW w:w="394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72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Пластинография</w:t>
            </w:r>
            <w:proofErr w:type="spellEnd"/>
          </w:p>
        </w:tc>
        <w:tc>
          <w:tcPr>
            <w:tcW w:w="851" w:type="dxa"/>
            <w:tcBorders>
              <w:bottom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995" w:type="dxa"/>
            <w:tcBorders>
              <w:bottom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1273" w:type="dxa"/>
            <w:tcBorders>
              <w:bottom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779"/>
        </w:trPr>
        <w:tc>
          <w:tcPr>
            <w:tcW w:w="394" w:type="dxa"/>
            <w:tcBorders>
              <w:top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66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66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1273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66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295"/>
        </w:trPr>
        <w:tc>
          <w:tcPr>
            <w:tcW w:w="394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72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Конструирование</w:t>
            </w:r>
          </w:p>
        </w:tc>
        <w:tc>
          <w:tcPr>
            <w:tcW w:w="851" w:type="dxa"/>
            <w:vMerge w:val="restart"/>
          </w:tcPr>
          <w:p w:rsidR="00CB14F8" w:rsidRDefault="00AA3BC6">
            <w:pPr>
              <w:pStyle w:val="TableParagraph"/>
              <w:spacing w:before="2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995" w:type="dxa"/>
            <w:vMerge w:val="restart"/>
          </w:tcPr>
          <w:p w:rsidR="00CB14F8" w:rsidRDefault="00AA3BC6">
            <w:pPr>
              <w:pStyle w:val="TableParagraph"/>
              <w:spacing w:before="231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3" w:type="dxa"/>
            <w:vMerge w:val="restart"/>
          </w:tcPr>
          <w:p w:rsidR="00CB14F8" w:rsidRDefault="00AA3BC6">
            <w:pPr>
              <w:pStyle w:val="TableParagraph"/>
              <w:spacing w:before="23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4,5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452"/>
        </w:trPr>
        <w:tc>
          <w:tcPr>
            <w:tcW w:w="394" w:type="dxa"/>
            <w:tcBorders>
              <w:top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1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моделирование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436"/>
        </w:trPr>
        <w:tc>
          <w:tcPr>
            <w:tcW w:w="394" w:type="dxa"/>
          </w:tcPr>
          <w:p w:rsidR="00CB14F8" w:rsidRDefault="00AA3BC6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72" w:type="dxa"/>
          </w:tcPr>
          <w:p w:rsidR="00CB14F8" w:rsidRDefault="00AA3B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Квиллинг</w:t>
            </w:r>
            <w:proofErr w:type="spellEnd"/>
          </w:p>
        </w:tc>
        <w:tc>
          <w:tcPr>
            <w:tcW w:w="851" w:type="dxa"/>
          </w:tcPr>
          <w:p w:rsidR="00CB14F8" w:rsidRDefault="00AA3BC6">
            <w:pPr>
              <w:pStyle w:val="TableParagraph"/>
              <w:spacing w:before="73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5" w:type="dxa"/>
          </w:tcPr>
          <w:p w:rsidR="00CB14F8" w:rsidRDefault="00AA3BC6">
            <w:pPr>
              <w:pStyle w:val="TableParagraph"/>
              <w:spacing w:before="73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3" w:type="dxa"/>
          </w:tcPr>
          <w:p w:rsidR="00CB14F8" w:rsidRDefault="00AA3BC6">
            <w:pPr>
              <w:pStyle w:val="TableParagraph"/>
              <w:spacing w:before="73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293"/>
        </w:trPr>
        <w:tc>
          <w:tcPr>
            <w:tcW w:w="394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68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72" w:type="dxa"/>
            <w:tcBorders>
              <w:bottom w:val="nil"/>
            </w:tcBorders>
          </w:tcPr>
          <w:p w:rsidR="00CB14F8" w:rsidRDefault="00AA3B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47"/>
                <w:sz w:val="24"/>
              </w:rPr>
              <w:t xml:space="preserve"> </w:t>
            </w:r>
            <w:proofErr w:type="gramStart"/>
            <w:r>
              <w:rPr>
                <w:b/>
                <w:spacing w:val="-2"/>
                <w:sz w:val="24"/>
              </w:rPr>
              <w:t>разными</w:t>
            </w:r>
            <w:proofErr w:type="gramEnd"/>
          </w:p>
        </w:tc>
        <w:tc>
          <w:tcPr>
            <w:tcW w:w="851" w:type="dxa"/>
            <w:tcBorders>
              <w:bottom w:val="nil"/>
            </w:tcBorders>
          </w:tcPr>
          <w:p w:rsidR="00CB14F8" w:rsidRDefault="00CB14F8">
            <w:pPr>
              <w:pStyle w:val="TableParagraph"/>
            </w:pPr>
          </w:p>
        </w:tc>
        <w:tc>
          <w:tcPr>
            <w:tcW w:w="995" w:type="dxa"/>
            <w:tcBorders>
              <w:bottom w:val="nil"/>
            </w:tcBorders>
          </w:tcPr>
          <w:p w:rsidR="00CB14F8" w:rsidRDefault="00CB14F8">
            <w:pPr>
              <w:pStyle w:val="TableParagraph"/>
            </w:pPr>
          </w:p>
        </w:tc>
        <w:tc>
          <w:tcPr>
            <w:tcW w:w="1273" w:type="dxa"/>
            <w:tcBorders>
              <w:bottom w:val="nil"/>
            </w:tcBorders>
          </w:tcPr>
          <w:p w:rsidR="00CB14F8" w:rsidRDefault="00CB14F8">
            <w:pPr>
              <w:pStyle w:val="TableParagraph"/>
            </w:pP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954"/>
        </w:trPr>
        <w:tc>
          <w:tcPr>
            <w:tcW w:w="394" w:type="dxa"/>
            <w:tcBorders>
              <w:top w:val="nil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1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материалами</w:t>
            </w:r>
          </w:p>
        </w:tc>
        <w:tc>
          <w:tcPr>
            <w:tcW w:w="851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178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95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178"/>
              <w:ind w:left="7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3" w:type="dxa"/>
            <w:tcBorders>
              <w:top w:val="nil"/>
            </w:tcBorders>
          </w:tcPr>
          <w:p w:rsidR="00CB14F8" w:rsidRDefault="00AA3BC6">
            <w:pPr>
              <w:pStyle w:val="TableParagraph"/>
              <w:spacing w:before="178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3,5</w:t>
            </w:r>
          </w:p>
        </w:tc>
        <w:tc>
          <w:tcPr>
            <w:tcW w:w="4255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</w:tr>
      <w:tr w:rsidR="00CB14F8">
        <w:trPr>
          <w:trHeight w:val="1382"/>
        </w:trPr>
        <w:tc>
          <w:tcPr>
            <w:tcW w:w="394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2272" w:type="dxa"/>
          </w:tcPr>
          <w:p w:rsidR="00CB14F8" w:rsidRDefault="00AA3B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851" w:type="dxa"/>
          </w:tcPr>
          <w:p w:rsidR="00CB14F8" w:rsidRDefault="00CB14F8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CB14F8" w:rsidRDefault="00AA3BC6">
            <w:pPr>
              <w:pStyle w:val="TableParagraph"/>
              <w:ind w:left="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5" w:type="dxa"/>
          </w:tcPr>
          <w:p w:rsidR="00CB14F8" w:rsidRDefault="00CB14F8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CB14F8" w:rsidRDefault="00AA3BC6">
            <w:pPr>
              <w:pStyle w:val="TableParagraph"/>
              <w:ind w:left="4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3" w:type="dxa"/>
          </w:tcPr>
          <w:p w:rsidR="00CB14F8" w:rsidRDefault="00CB14F8">
            <w:pPr>
              <w:pStyle w:val="TableParagraph"/>
              <w:spacing w:before="268"/>
              <w:rPr>
                <w:b/>
                <w:sz w:val="24"/>
              </w:rPr>
            </w:pPr>
          </w:p>
          <w:p w:rsidR="00CB14F8" w:rsidRDefault="00AA3BC6">
            <w:pPr>
              <w:pStyle w:val="TableParagraph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4255" w:type="dxa"/>
          </w:tcPr>
          <w:p w:rsidR="00CB14F8" w:rsidRDefault="00AA3BC6">
            <w:pPr>
              <w:pStyle w:val="TableParagraph"/>
              <w:ind w:left="457" w:right="450" w:hanging="8"/>
              <w:jc w:val="center"/>
              <w:rPr>
                <w:sz w:val="24"/>
              </w:rPr>
            </w:pPr>
            <w:r>
              <w:rPr>
                <w:sz w:val="24"/>
              </w:rPr>
              <w:t>Оценивать результат своей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одноклассников. Подготовка и представление</w:t>
            </w:r>
          </w:p>
          <w:p w:rsidR="00CB14F8" w:rsidRDefault="00AA3BC6">
            <w:pPr>
              <w:pStyle w:val="TableParagraph"/>
              <w:spacing w:line="27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публичного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выступления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виде </w:t>
            </w:r>
            <w:r>
              <w:rPr>
                <w:spacing w:val="-2"/>
                <w:sz w:val="24"/>
              </w:rPr>
              <w:t>презентации.</w:t>
            </w:r>
          </w:p>
        </w:tc>
      </w:tr>
      <w:tr w:rsidR="00CB14F8">
        <w:trPr>
          <w:trHeight w:val="273"/>
        </w:trPr>
        <w:tc>
          <w:tcPr>
            <w:tcW w:w="394" w:type="dxa"/>
          </w:tcPr>
          <w:p w:rsidR="00CB14F8" w:rsidRDefault="00CB14F8">
            <w:pPr>
              <w:pStyle w:val="TableParagraph"/>
              <w:rPr>
                <w:sz w:val="20"/>
              </w:rPr>
            </w:pPr>
          </w:p>
        </w:tc>
        <w:tc>
          <w:tcPr>
            <w:tcW w:w="2272" w:type="dxa"/>
          </w:tcPr>
          <w:p w:rsidR="00CB14F8" w:rsidRDefault="00AA3BC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Итого</w:t>
            </w:r>
          </w:p>
        </w:tc>
        <w:tc>
          <w:tcPr>
            <w:tcW w:w="851" w:type="dxa"/>
          </w:tcPr>
          <w:p w:rsidR="00CB14F8" w:rsidRDefault="00AA3BC6">
            <w:pPr>
              <w:pStyle w:val="TableParagraph"/>
              <w:spacing w:line="253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995" w:type="dxa"/>
          </w:tcPr>
          <w:p w:rsidR="00CB14F8" w:rsidRDefault="00AA3BC6">
            <w:pPr>
              <w:pStyle w:val="TableParagraph"/>
              <w:spacing w:line="253" w:lineRule="exact"/>
              <w:ind w:left="4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3" w:type="dxa"/>
          </w:tcPr>
          <w:p w:rsidR="00CB14F8" w:rsidRDefault="00AA3BC6">
            <w:pPr>
              <w:pStyle w:val="TableParagraph"/>
              <w:spacing w:line="253" w:lineRule="exact"/>
              <w:ind w:left="5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255" w:type="dxa"/>
          </w:tcPr>
          <w:p w:rsidR="00CB14F8" w:rsidRDefault="00CB14F8">
            <w:pPr>
              <w:pStyle w:val="TableParagraph"/>
              <w:rPr>
                <w:sz w:val="20"/>
              </w:rPr>
            </w:pPr>
          </w:p>
        </w:tc>
      </w:tr>
    </w:tbl>
    <w:p w:rsidR="00CB14F8" w:rsidRDefault="00CB14F8">
      <w:pPr>
        <w:pStyle w:val="TableParagraph"/>
        <w:rPr>
          <w:sz w:val="20"/>
        </w:rPr>
        <w:sectPr w:rsidR="00CB14F8">
          <w:pgSz w:w="11910" w:h="16840"/>
          <w:pgMar w:top="1040" w:right="566" w:bottom="280" w:left="1133" w:header="720" w:footer="720" w:gutter="0"/>
          <w:cols w:space="720"/>
        </w:sectPr>
      </w:pPr>
    </w:p>
    <w:p w:rsidR="00CB14F8" w:rsidRDefault="00AA3BC6">
      <w:pPr>
        <w:spacing w:before="67"/>
        <w:ind w:left="419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КАЛЕНДАРНО-ТЕМАТИЧЕСКИЙ</w:t>
      </w:r>
      <w:r>
        <w:rPr>
          <w:b/>
          <w:spacing w:val="16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tbl>
      <w:tblPr>
        <w:tblStyle w:val="TableNormal"/>
        <w:tblW w:w="1502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989"/>
        <w:gridCol w:w="6380"/>
        <w:gridCol w:w="1701"/>
        <w:gridCol w:w="1843"/>
      </w:tblGrid>
      <w:tr w:rsidR="00CB14F8" w:rsidTr="002848ED">
        <w:trPr>
          <w:trHeight w:val="653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42" w:lineRule="auto"/>
              <w:ind w:left="186" w:right="162" w:firstLine="4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42" w:lineRule="auto"/>
              <w:ind w:left="1416" w:hanging="106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42" w:lineRule="auto"/>
              <w:ind w:left="187" w:right="175" w:firstLine="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Всего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6380" w:type="dxa"/>
          </w:tcPr>
          <w:p w:rsidR="00CB14F8" w:rsidRDefault="00AA3BC6">
            <w:pPr>
              <w:pStyle w:val="TableParagraph"/>
              <w:spacing w:line="273" w:lineRule="exact"/>
              <w:ind w:left="147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  <w:tc>
          <w:tcPr>
            <w:tcW w:w="1701" w:type="dxa"/>
          </w:tcPr>
          <w:p w:rsidR="002848ED" w:rsidRDefault="00AA3BC6">
            <w:pPr>
              <w:pStyle w:val="TableParagraph"/>
              <w:spacing w:line="273" w:lineRule="exact"/>
              <w:ind w:left="21" w:right="2"/>
              <w:jc w:val="center"/>
              <w:rPr>
                <w:b/>
                <w:spacing w:val="1"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CB14F8" w:rsidRDefault="00AA3BC6">
            <w:pPr>
              <w:pStyle w:val="TableParagraph"/>
              <w:spacing w:line="273" w:lineRule="exact"/>
              <w:ind w:left="21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843" w:type="dxa"/>
          </w:tcPr>
          <w:p w:rsidR="00CB14F8" w:rsidRDefault="002848ED" w:rsidP="002848ED">
            <w:pPr>
              <w:pStyle w:val="TableParagraph"/>
              <w:spacing w:line="242" w:lineRule="auto"/>
              <w:ind w:left="142" w:right="482" w:firstLine="59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r w:rsidR="00AA3BC6">
              <w:rPr>
                <w:b/>
                <w:sz w:val="24"/>
              </w:rPr>
              <w:t>п</w:t>
            </w:r>
            <w:r w:rsidR="00AA3BC6">
              <w:rPr>
                <w:b/>
                <w:sz w:val="24"/>
              </w:rPr>
              <w:t>о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AA3BC6">
              <w:rPr>
                <w:b/>
                <w:sz w:val="24"/>
              </w:rPr>
              <w:t>факту</w:t>
            </w:r>
          </w:p>
        </w:tc>
      </w:tr>
      <w:tr w:rsidR="00CB14F8" w:rsidTr="002848ED">
        <w:trPr>
          <w:trHeight w:val="1103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</w:tcPr>
          <w:p w:rsidR="00CB14F8" w:rsidRDefault="00AA3BC6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подготавливать рабочее место, рационально размещать материалы и инструменты,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соблюдать</w:t>
            </w:r>
            <w:r>
              <w:rPr>
                <w:spacing w:val="50"/>
                <w:sz w:val="24"/>
              </w:rPr>
              <w:t xml:space="preserve">  </w:t>
            </w:r>
            <w:r>
              <w:rPr>
                <w:sz w:val="24"/>
              </w:rPr>
              <w:t>приемы</w:t>
            </w:r>
            <w:r>
              <w:rPr>
                <w:spacing w:val="51"/>
                <w:sz w:val="24"/>
              </w:rPr>
              <w:t xml:space="preserve">  </w:t>
            </w:r>
            <w:proofErr w:type="gramStart"/>
            <w:r>
              <w:rPr>
                <w:sz w:val="24"/>
              </w:rPr>
              <w:t>безопасного</w:t>
            </w:r>
            <w:proofErr w:type="gramEnd"/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CB14F8" w:rsidRDefault="00AA3BC6">
            <w:pPr>
              <w:pStyle w:val="TableParagraph"/>
              <w:spacing w:line="261" w:lineRule="exact"/>
              <w:ind w:left="1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рационального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316"/>
        </w:trPr>
        <w:tc>
          <w:tcPr>
            <w:tcW w:w="15027" w:type="dxa"/>
            <w:gridSpan w:val="6"/>
            <w:tcBorders>
              <w:bottom w:val="single" w:sz="4" w:space="0" w:color="auto"/>
            </w:tcBorders>
          </w:tcPr>
          <w:p w:rsidR="002848ED" w:rsidRPr="002848ED" w:rsidRDefault="002848ED" w:rsidP="002848ED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Бумажная</w:t>
            </w:r>
            <w:r>
              <w:rPr>
                <w:b/>
                <w:spacing w:val="-2"/>
                <w:sz w:val="24"/>
              </w:rPr>
              <w:t xml:space="preserve"> страна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6 часов</w:t>
            </w:r>
          </w:p>
        </w:tc>
      </w:tr>
      <w:tr w:rsidR="00CB14F8" w:rsidTr="002848ED">
        <w:trPr>
          <w:trHeight w:val="662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плетения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полосок </w:t>
            </w:r>
            <w:r>
              <w:rPr>
                <w:spacing w:val="-2"/>
                <w:sz w:val="24"/>
              </w:rPr>
              <w:t>бумаги.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</w:tcBorders>
          </w:tcPr>
          <w:p w:rsidR="002848ED" w:rsidRDefault="002848ED">
            <w:pPr>
              <w:pStyle w:val="TableParagraph"/>
              <w:ind w:left="111" w:right="86"/>
              <w:jc w:val="both"/>
              <w:rPr>
                <w:sz w:val="24"/>
              </w:rPr>
            </w:pPr>
          </w:p>
          <w:p w:rsidR="002848ED" w:rsidRDefault="002848ED">
            <w:pPr>
              <w:pStyle w:val="TableParagraph"/>
              <w:ind w:left="111" w:right="86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подготавливать рабочее место, рационально размещать материалы и инструменты, соблюдать приемы безопасного и рационального труда. Исследовать, наблюдать, сравнивать, сопоставлять свойства бумаги (состав, цвет, прочность); определять виды бумаги по цвету и толщине. Осваивать приемы работы с бумагой (отрезать, надрезать, складывать, проглаживать) правила работы с ножницами, разметки деталей по шаблону, правила соединения деталей изделия при помощи клея. Планировать последовательность практических действий для реализации замысла, поставленной задачи. Выполнять работу под руководством учителя. Оценивать результат деятельности, корректировать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необходимости его</w:t>
            </w:r>
          </w:p>
          <w:p w:rsidR="00CB14F8" w:rsidRDefault="002848ED" w:rsidP="002848ED">
            <w:pPr>
              <w:pStyle w:val="TableParagraph"/>
              <w:spacing w:line="261" w:lineRule="exact"/>
              <w:ind w:left="111"/>
              <w:rPr>
                <w:sz w:val="2"/>
                <w:szCs w:val="2"/>
              </w:rPr>
            </w:pPr>
            <w:r>
              <w:rPr>
                <w:spacing w:val="-2"/>
                <w:sz w:val="24"/>
              </w:rPr>
              <w:t>конструкцию.</w:t>
            </w: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637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сложения.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883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оригами.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Цветок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модулей.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700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42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Многослойная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 Дню учителя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94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Аппликация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элементами </w:t>
            </w:r>
            <w:r>
              <w:rPr>
                <w:spacing w:val="-2"/>
                <w:sz w:val="24"/>
              </w:rPr>
              <w:t>оригами.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73" w:lineRule="exact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61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B14F8" w:rsidRDefault="00AA3BC6">
            <w:pPr>
              <w:pStyle w:val="TableParagraph"/>
              <w:spacing w:before="3"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оригами.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330"/>
        </w:trPr>
        <w:tc>
          <w:tcPr>
            <w:tcW w:w="15027" w:type="dxa"/>
            <w:gridSpan w:val="6"/>
            <w:tcBorders>
              <w:bottom w:val="single" w:sz="4" w:space="0" w:color="auto"/>
            </w:tcBorders>
          </w:tcPr>
          <w:p w:rsidR="002848ED" w:rsidRPr="002848ED" w:rsidRDefault="002848ED" w:rsidP="002848E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Декупаж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5 часов</w:t>
            </w:r>
          </w:p>
        </w:tc>
      </w:tr>
      <w:tr w:rsidR="00CB14F8" w:rsidTr="002848ED">
        <w:trPr>
          <w:trHeight w:val="551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Знакомство с </w:t>
            </w:r>
            <w:r>
              <w:rPr>
                <w:spacing w:val="-2"/>
                <w:sz w:val="24"/>
              </w:rPr>
              <w:t>техникой</w:t>
            </w:r>
          </w:p>
          <w:p w:rsidR="00CB14F8" w:rsidRDefault="00AA3B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декупаж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вазы.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</w:tcBorders>
          </w:tcPr>
          <w:p w:rsidR="002848ED" w:rsidRDefault="002848ED">
            <w:pPr>
              <w:pStyle w:val="TableParagraph"/>
              <w:ind w:left="111" w:right="94" w:firstLine="57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подготавливать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2848ED" w:rsidRDefault="002848ED">
            <w:pPr>
              <w:pStyle w:val="TableParagraph"/>
              <w:spacing w:line="242" w:lineRule="auto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Знакомство с техникой </w:t>
            </w:r>
            <w:proofErr w:type="spellStart"/>
            <w:r>
              <w:rPr>
                <w:sz w:val="24"/>
              </w:rPr>
              <w:t>декупаж</w:t>
            </w:r>
            <w:proofErr w:type="spellEnd"/>
            <w:r>
              <w:rPr>
                <w:sz w:val="24"/>
              </w:rPr>
              <w:t xml:space="preserve">. Анализировать </w:t>
            </w:r>
            <w:r>
              <w:rPr>
                <w:spacing w:val="-2"/>
                <w:sz w:val="24"/>
              </w:rPr>
              <w:t>изделие.</w:t>
            </w:r>
          </w:p>
          <w:p w:rsidR="00CB14F8" w:rsidRDefault="002848ED" w:rsidP="002848ED">
            <w:pPr>
              <w:pStyle w:val="TableParagraph"/>
              <w:ind w:left="111" w:right="92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>Планировать последовательность выполнения поставленной задачи под руководством учителя. Корректировать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оценивать выполняемое изделие.</w:t>
            </w: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51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Прямой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обратный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декупаж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CB14F8" w:rsidRDefault="00AA3B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поделок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56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поделки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CB14F8" w:rsidRDefault="00AA3BC6">
            <w:pPr>
              <w:pStyle w:val="TableParagraph"/>
              <w:spacing w:before="2" w:line="26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прямого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декупажа</w:t>
            </w:r>
            <w:proofErr w:type="spellEnd"/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52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декупаж</w:t>
            </w:r>
            <w:proofErr w:type="spellEnd"/>
          </w:p>
          <w:p w:rsidR="00CB14F8" w:rsidRDefault="00AA3BC6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«Прощай</w:t>
            </w:r>
            <w:r>
              <w:rPr>
                <w:spacing w:val="-2"/>
                <w:sz w:val="24"/>
              </w:rPr>
              <w:t xml:space="preserve"> осень»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CB14F8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</w:tbl>
    <w:p w:rsidR="00CB14F8" w:rsidRDefault="00CB14F8">
      <w:pPr>
        <w:pStyle w:val="TableParagraph"/>
        <w:rPr>
          <w:sz w:val="24"/>
        </w:rPr>
        <w:sectPr w:rsidR="00CB14F8">
          <w:pgSz w:w="16840" w:h="11910" w:orient="landscape"/>
          <w:pgMar w:top="1060" w:right="850" w:bottom="280" w:left="992" w:header="720" w:footer="720" w:gutter="0"/>
          <w:cols w:space="720"/>
        </w:sectPr>
      </w:pPr>
    </w:p>
    <w:p w:rsidR="00CB14F8" w:rsidRDefault="00CB14F8">
      <w:pPr>
        <w:pStyle w:val="a3"/>
        <w:spacing w:before="6"/>
        <w:ind w:left="0"/>
        <w:rPr>
          <w:b/>
          <w:sz w:val="2"/>
        </w:rPr>
      </w:pPr>
    </w:p>
    <w:tbl>
      <w:tblPr>
        <w:tblStyle w:val="TableNormal"/>
        <w:tblW w:w="15027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989"/>
        <w:gridCol w:w="6380"/>
        <w:gridCol w:w="1701"/>
        <w:gridCol w:w="1843"/>
      </w:tblGrid>
      <w:tr w:rsidR="00CB14F8" w:rsidTr="002848ED">
        <w:trPr>
          <w:trHeight w:val="638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Выставка </w:t>
            </w: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335"/>
        </w:trPr>
        <w:tc>
          <w:tcPr>
            <w:tcW w:w="15027" w:type="dxa"/>
            <w:gridSpan w:val="6"/>
          </w:tcPr>
          <w:p w:rsidR="002848ED" w:rsidRPr="002848ED" w:rsidRDefault="002848ED" w:rsidP="002848ED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 Новогодняя</w:t>
            </w:r>
            <w:r>
              <w:rPr>
                <w:b/>
                <w:spacing w:val="-2"/>
                <w:sz w:val="24"/>
              </w:rPr>
              <w:t xml:space="preserve"> мастерская</w:t>
            </w:r>
            <w:r>
              <w:rPr>
                <w:b/>
                <w:sz w:val="24"/>
              </w:rPr>
              <w:t xml:space="preserve"> 5 часов</w:t>
            </w:r>
          </w:p>
        </w:tc>
      </w:tr>
      <w:tr w:rsidR="00CB14F8" w:rsidTr="002848ED">
        <w:trPr>
          <w:trHeight w:val="412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«Святой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Николай»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14F8" w:rsidRDefault="002848ED" w:rsidP="002848ED">
            <w:pPr>
              <w:pStyle w:val="TableParagraph"/>
              <w:tabs>
                <w:tab w:val="left" w:pos="2231"/>
                <w:tab w:val="left" w:pos="4246"/>
              </w:tabs>
              <w:ind w:left="111" w:right="88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 xml:space="preserve">Изучить технологию изготовления различных украшений из бумаги. Воспроизводить </w:t>
            </w: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830"/>
        </w:trPr>
        <w:tc>
          <w:tcPr>
            <w:tcW w:w="710" w:type="dxa"/>
            <w:tcBorders>
              <w:top w:val="single" w:sz="4" w:space="0" w:color="auto"/>
            </w:tcBorders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CB14F8" w:rsidRDefault="00AA3BC6">
            <w:pPr>
              <w:pStyle w:val="TableParagraph"/>
              <w:spacing w:line="242" w:lineRule="auto"/>
              <w:ind w:left="110" w:right="62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композиции. Выполнение работы.</w:t>
            </w:r>
          </w:p>
          <w:p w:rsidR="00CB14F8" w:rsidRDefault="00AA3BC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Оформление.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48ED" w:rsidRDefault="002848ED">
            <w:pPr>
              <w:pStyle w:val="TableParagraph"/>
              <w:tabs>
                <w:tab w:val="left" w:pos="2231"/>
                <w:tab w:val="left" w:pos="4246"/>
              </w:tabs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>последовательность технологических операций при изготовлении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украшений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шаблону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без них. Выполнять задания на развитие пространственного воображения, глазомера и </w:t>
            </w:r>
            <w:r>
              <w:rPr>
                <w:spacing w:val="-2"/>
                <w:sz w:val="24"/>
              </w:rPr>
              <w:t>логического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самостоятельный выбор элементов, продумывание последовательности этапов работы, разработку композиции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воплощение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жизнь,</w:t>
            </w:r>
          </w:p>
          <w:p w:rsidR="00CB14F8" w:rsidRDefault="002848ED" w:rsidP="002848ED">
            <w:pPr>
              <w:pStyle w:val="TableParagraph"/>
              <w:spacing w:line="261" w:lineRule="exact"/>
              <w:ind w:left="111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B14F8" w:rsidRDefault="002848ED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426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«Новогодняя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игрушка»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  <w:left w:val="single" w:sz="4" w:space="0" w:color="auto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57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73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ёлки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из</w:t>
            </w:r>
            <w:proofErr w:type="gramEnd"/>
          </w:p>
          <w:p w:rsidR="00CB14F8" w:rsidRDefault="00AA3BC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нетрадиционных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материалов.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CB14F8" w:rsidRDefault="00AA3BC6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  <w:left w:val="single" w:sz="4" w:space="0" w:color="auto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421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открытки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  <w:left w:val="single" w:sz="4" w:space="0" w:color="auto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278"/>
        </w:trPr>
        <w:tc>
          <w:tcPr>
            <w:tcW w:w="15027" w:type="dxa"/>
            <w:gridSpan w:val="6"/>
          </w:tcPr>
          <w:p w:rsidR="002848ED" w:rsidRPr="002848ED" w:rsidRDefault="002848ED" w:rsidP="002848ED">
            <w:pPr>
              <w:pStyle w:val="TableParagraph"/>
              <w:spacing w:line="25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Пластинография</w:t>
            </w:r>
            <w:proofErr w:type="spellEnd"/>
            <w:r>
              <w:rPr>
                <w:b/>
                <w:sz w:val="24"/>
              </w:rPr>
              <w:t xml:space="preserve"> 4 часа</w:t>
            </w:r>
          </w:p>
        </w:tc>
      </w:tr>
      <w:tr w:rsidR="00CB14F8" w:rsidTr="002848ED">
        <w:trPr>
          <w:trHeight w:val="547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Контурная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пластинография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</w:tcBorders>
          </w:tcPr>
          <w:p w:rsidR="002848ED" w:rsidRDefault="002848ED">
            <w:pPr>
              <w:pStyle w:val="TableParagraph"/>
              <w:ind w:left="111" w:right="103"/>
              <w:jc w:val="both"/>
              <w:rPr>
                <w:sz w:val="24"/>
              </w:rPr>
            </w:pPr>
          </w:p>
          <w:p w:rsidR="002848ED" w:rsidRDefault="002848ED">
            <w:pPr>
              <w:pStyle w:val="TableParagraph"/>
              <w:ind w:left="111" w:right="103"/>
              <w:jc w:val="both"/>
              <w:rPr>
                <w:sz w:val="24"/>
              </w:rPr>
            </w:pPr>
            <w:r>
              <w:rPr>
                <w:sz w:val="24"/>
              </w:rPr>
              <w:t>Подготавливать рабочее место, рационально размещать материалы и инструменты, соблюдать приемы безопасного и рационального труда.</w:t>
            </w:r>
          </w:p>
          <w:p w:rsidR="002848ED" w:rsidRDefault="002848ED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Изучить материал о пластилине, его роли в развитии человеческого общества, о практическом назначении пластилина. Последовательность технологической операции. Решать творческую задачу: самостоятельное оформление работы.</w:t>
            </w:r>
          </w:p>
          <w:p w:rsidR="002848ED" w:rsidRDefault="002848ED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беседе,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коллективной</w:t>
            </w:r>
            <w:r>
              <w:rPr>
                <w:spacing w:val="7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работе.</w:t>
            </w:r>
          </w:p>
          <w:p w:rsidR="00CB14F8" w:rsidRDefault="002848ED" w:rsidP="002848ED">
            <w:pPr>
              <w:pStyle w:val="TableParagraph"/>
              <w:spacing w:line="261" w:lineRule="exact"/>
              <w:ind w:left="111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 xml:space="preserve">Оказывать </w:t>
            </w:r>
            <w:r>
              <w:rPr>
                <w:spacing w:val="-2"/>
                <w:sz w:val="24"/>
              </w:rPr>
              <w:t>содействие.</w:t>
            </w: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51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Многослойная</w:t>
            </w:r>
          </w:p>
          <w:p w:rsidR="00CB14F8" w:rsidRDefault="00AA3BC6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пластинография</w:t>
            </w:r>
            <w:proofErr w:type="spellEnd"/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547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Модульная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пластинография</w:t>
            </w:r>
            <w:proofErr w:type="spellEnd"/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796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Мозаичная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пластинография</w:t>
            </w:r>
            <w:proofErr w:type="spellEnd"/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551"/>
        </w:trPr>
        <w:tc>
          <w:tcPr>
            <w:tcW w:w="15027" w:type="dxa"/>
            <w:gridSpan w:val="6"/>
          </w:tcPr>
          <w:p w:rsidR="002848ED" w:rsidRPr="002848ED" w:rsidRDefault="002848ED" w:rsidP="002848ED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Конструирование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моделирование.</w:t>
            </w:r>
            <w:r>
              <w:rPr>
                <w:b/>
                <w:sz w:val="24"/>
              </w:rPr>
              <w:t xml:space="preserve"> 5 часов</w:t>
            </w:r>
          </w:p>
        </w:tc>
      </w:tr>
      <w:tr w:rsidR="00CB14F8" w:rsidTr="002848ED">
        <w:trPr>
          <w:trHeight w:val="1171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картона. Самодельный компас.</w:t>
            </w:r>
          </w:p>
          <w:p w:rsidR="00CB14F8" w:rsidRDefault="00AA3BC6">
            <w:pPr>
              <w:pStyle w:val="TableParagraph"/>
              <w:spacing w:line="242" w:lineRule="auto"/>
              <w:ind w:left="110" w:right="169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устройстве и назначении изделий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CB14F8" w:rsidRDefault="00AA3BC6">
            <w:pPr>
              <w:pStyle w:val="TableParagraph"/>
              <w:spacing w:line="265" w:lineRule="exact"/>
              <w:ind w:left="8"/>
              <w:jc w:val="center"/>
              <w:rPr>
                <w:rFonts w:ascii="Calibri"/>
              </w:rPr>
            </w:pPr>
            <w:r>
              <w:rPr>
                <w:rFonts w:ascii="Calibri"/>
                <w:spacing w:val="-10"/>
              </w:rPr>
              <w:t>1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</w:tcBorders>
          </w:tcPr>
          <w:p w:rsidR="002848ED" w:rsidRDefault="002848E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Организовывать свою деятельность: подготавливать рабочее место, рационально размещать материалы и инструменты, соблюдать приемы безопасного и рационального труда. Уметь с помощью учителя анализировать предложенное задание, отделять известное и неизвестное, изготавливать изделия из доступных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выбирать материалы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 их свойств, определяемым по внешним признакам.</w:t>
            </w:r>
          </w:p>
          <w:p w:rsidR="00CB14F8" w:rsidRDefault="002848ED" w:rsidP="002848ED">
            <w:pPr>
              <w:pStyle w:val="TableParagraph"/>
              <w:spacing w:line="242" w:lineRule="auto"/>
              <w:ind w:left="111" w:right="100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>Добывать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новые знания в процессе наблюдений</w:t>
            </w:r>
            <w:bookmarkStart w:id="0" w:name="_GoBack"/>
            <w:bookmarkEnd w:id="0"/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  <w:tr w:rsidR="00CB14F8" w:rsidTr="002848ED">
        <w:trPr>
          <w:trHeight w:val="1180"/>
        </w:trPr>
        <w:tc>
          <w:tcPr>
            <w:tcW w:w="710" w:type="dxa"/>
          </w:tcPr>
          <w:p w:rsidR="00CB14F8" w:rsidRDefault="00AA3BC6">
            <w:pPr>
              <w:pStyle w:val="TableParagraph"/>
              <w:spacing w:line="268" w:lineRule="exact"/>
              <w:ind w:right="1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404" w:type="dxa"/>
          </w:tcPr>
          <w:p w:rsidR="00CB14F8" w:rsidRDefault="00AA3BC6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Мера для измерения углов. Виды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графических изображений: рисунок,</w:t>
            </w:r>
          </w:p>
          <w:p w:rsidR="00CB14F8" w:rsidRDefault="00AA3BC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чертёж, эскиз,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схема.</w:t>
            </w:r>
          </w:p>
        </w:tc>
        <w:tc>
          <w:tcPr>
            <w:tcW w:w="989" w:type="dxa"/>
          </w:tcPr>
          <w:p w:rsidR="00CB14F8" w:rsidRDefault="00AA3BC6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380" w:type="dxa"/>
            <w:vMerge/>
            <w:tcBorders>
              <w:top w:val="nil"/>
            </w:tcBorders>
          </w:tcPr>
          <w:p w:rsidR="00CB14F8" w:rsidRDefault="00CB14F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</w:tcPr>
          <w:p w:rsidR="00CB14F8" w:rsidRDefault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843" w:type="dxa"/>
          </w:tcPr>
          <w:p w:rsidR="00CB14F8" w:rsidRDefault="00CB14F8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80" w:rightFromText="180" w:vertAnchor="text" w:horzAnchor="margin" w:tblpY="-230"/>
        <w:tblW w:w="14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404"/>
        <w:gridCol w:w="989"/>
        <w:gridCol w:w="5814"/>
        <w:gridCol w:w="1844"/>
        <w:gridCol w:w="1983"/>
      </w:tblGrid>
      <w:tr w:rsidR="002848ED" w:rsidTr="002848ED">
        <w:trPr>
          <w:trHeight w:val="638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24-</w:t>
            </w:r>
          </w:p>
          <w:p w:rsidR="002848ED" w:rsidRDefault="002848ED" w:rsidP="002848ED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объемных моделей по шаблонам</w:t>
            </w:r>
          </w:p>
        </w:tc>
        <w:tc>
          <w:tcPr>
            <w:tcW w:w="989" w:type="dxa"/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14" w:type="dxa"/>
            <w:vMerge w:val="restart"/>
          </w:tcPr>
          <w:p w:rsidR="002848ED" w:rsidRDefault="002848ED" w:rsidP="002848ED">
            <w:pPr>
              <w:pStyle w:val="TableParagraph"/>
              <w:tabs>
                <w:tab w:val="left" w:pos="2000"/>
                <w:tab w:val="left" w:pos="3439"/>
                <w:tab w:val="left" w:pos="5242"/>
              </w:tabs>
              <w:ind w:left="111" w:right="99"/>
              <w:rPr>
                <w:sz w:val="24"/>
              </w:rPr>
            </w:pPr>
            <w:r>
              <w:rPr>
                <w:sz w:val="24"/>
              </w:rPr>
              <w:t>выполнения пробных поисковых упражнений; Уважительно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пытаться </w:t>
            </w:r>
            <w:r>
              <w:rPr>
                <w:spacing w:val="-2"/>
                <w:sz w:val="24"/>
              </w:rPr>
              <w:t>договариваться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(средством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этих </w:t>
            </w:r>
            <w:r>
              <w:rPr>
                <w:sz w:val="24"/>
              </w:rPr>
              <w:t>действий служит работа в малых группах).</w:t>
            </w: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before="41"/>
              <w:ind w:left="21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633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37" w:lineRule="auto"/>
              <w:ind w:left="110" w:right="646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изготовления плоских деталей</w:t>
            </w:r>
          </w:p>
        </w:tc>
        <w:tc>
          <w:tcPr>
            <w:tcW w:w="989" w:type="dxa"/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2848ED" w:rsidRDefault="002848ED" w:rsidP="002848E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316"/>
        </w:trPr>
        <w:tc>
          <w:tcPr>
            <w:tcW w:w="14744" w:type="dxa"/>
            <w:gridSpan w:val="6"/>
          </w:tcPr>
          <w:p w:rsidR="002848ED" w:rsidRPr="002848ED" w:rsidRDefault="002848ED" w:rsidP="002848ED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Квиллинг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4 часа</w:t>
            </w:r>
          </w:p>
        </w:tc>
      </w:tr>
      <w:tr w:rsidR="002848ED" w:rsidTr="002848ED">
        <w:trPr>
          <w:trHeight w:val="628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закручивания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лент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</w:tcBorders>
          </w:tcPr>
          <w:p w:rsidR="002848ED" w:rsidRDefault="002848ED" w:rsidP="002848ED">
            <w:pPr>
              <w:pStyle w:val="TableParagraph"/>
              <w:ind w:left="111" w:right="91"/>
              <w:jc w:val="both"/>
              <w:rPr>
                <w:sz w:val="24"/>
              </w:rPr>
            </w:pPr>
          </w:p>
          <w:p w:rsidR="002848ED" w:rsidRDefault="002848ED" w:rsidP="002848ED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>Вырезание полосок для «</w:t>
            </w:r>
            <w:proofErr w:type="spellStart"/>
            <w:r>
              <w:rPr>
                <w:sz w:val="24"/>
              </w:rPr>
              <w:t>квиллинга</w:t>
            </w:r>
            <w:proofErr w:type="spellEnd"/>
            <w:r>
              <w:rPr>
                <w:sz w:val="24"/>
              </w:rPr>
              <w:t>». Основные правила работы. Разметка. Основные понятия и базовые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7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квиллинга</w:t>
            </w:r>
            <w:proofErr w:type="spellEnd"/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«капля»,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«треугольник»,</w:t>
            </w:r>
          </w:p>
          <w:p w:rsidR="002848ED" w:rsidRDefault="002848ED" w:rsidP="002848ED">
            <w:pPr>
              <w:pStyle w:val="TableParagraph"/>
              <w:ind w:left="111" w:right="95"/>
              <w:jc w:val="both"/>
              <w:rPr>
                <w:sz w:val="24"/>
              </w:rPr>
            </w:pPr>
            <w:r>
              <w:rPr>
                <w:sz w:val="24"/>
              </w:rPr>
              <w:t>«квадрат». Способность работать руками, к точным движениям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пальцев,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моторику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рук, развить глазомер.</w:t>
            </w:r>
          </w:p>
          <w:p w:rsidR="002848ED" w:rsidRDefault="002848ED" w:rsidP="002848ED">
            <w:pPr>
              <w:pStyle w:val="TableParagraph"/>
              <w:spacing w:line="237" w:lineRule="auto"/>
              <w:ind w:left="11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композиции с изделиями, выполненными в технике </w:t>
            </w:r>
            <w:proofErr w:type="spellStart"/>
            <w:r>
              <w:rPr>
                <w:sz w:val="24"/>
              </w:rPr>
              <w:t>квиллинга</w:t>
            </w:r>
            <w:proofErr w:type="spellEnd"/>
            <w:r>
              <w:rPr>
                <w:sz w:val="24"/>
              </w:rPr>
              <w:t>.</w:t>
            </w:r>
          </w:p>
          <w:p w:rsidR="002848ED" w:rsidRDefault="002848ED" w:rsidP="002848ED">
            <w:pPr>
              <w:pStyle w:val="TableParagraph"/>
              <w:ind w:left="111" w:right="99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 деятельности, корректировать при необходимости его конструкцию. Планировать последовательность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практических</w:t>
            </w:r>
            <w:r>
              <w:rPr>
                <w:spacing w:val="77"/>
                <w:sz w:val="24"/>
              </w:rPr>
              <w:t xml:space="preserve">  </w:t>
            </w:r>
            <w:r>
              <w:rPr>
                <w:sz w:val="24"/>
              </w:rPr>
              <w:t>действий</w:t>
            </w:r>
            <w:r>
              <w:rPr>
                <w:spacing w:val="79"/>
                <w:sz w:val="24"/>
              </w:rPr>
              <w:t xml:space="preserve"> 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2848ED" w:rsidRDefault="002848ED" w:rsidP="002848ED">
            <w:pPr>
              <w:pStyle w:val="TableParagraph"/>
              <w:spacing w:line="264" w:lineRule="exact"/>
              <w:ind w:left="111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68" w:lineRule="exact"/>
              <w:ind w:left="21" w:right="1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633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37" w:lineRule="auto"/>
              <w:ind w:left="110" w:right="81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элементов, </w:t>
            </w:r>
            <w:r>
              <w:rPr>
                <w:spacing w:val="-2"/>
                <w:sz w:val="24"/>
              </w:rPr>
              <w:t>заготовки</w:t>
            </w:r>
          </w:p>
        </w:tc>
        <w:tc>
          <w:tcPr>
            <w:tcW w:w="989" w:type="dxa"/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2848ED" w:rsidRDefault="002848ED" w:rsidP="002848E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715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декорирование изделия. Оформление работы</w:t>
            </w:r>
          </w:p>
        </w:tc>
        <w:tc>
          <w:tcPr>
            <w:tcW w:w="989" w:type="dxa"/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2848ED" w:rsidRDefault="002848ED" w:rsidP="002848E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979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панно.</w:t>
            </w:r>
          </w:p>
        </w:tc>
        <w:tc>
          <w:tcPr>
            <w:tcW w:w="989" w:type="dxa"/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</w:tcBorders>
          </w:tcPr>
          <w:p w:rsidR="002848ED" w:rsidRDefault="002848ED" w:rsidP="002848E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80" w:lineRule="exact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551"/>
        </w:trPr>
        <w:tc>
          <w:tcPr>
            <w:tcW w:w="14744" w:type="dxa"/>
            <w:gridSpan w:val="6"/>
          </w:tcPr>
          <w:p w:rsidR="002848ED" w:rsidRDefault="002848ED" w:rsidP="002848ED">
            <w:pPr>
              <w:pStyle w:val="TableParagraph"/>
              <w:spacing w:line="274" w:lineRule="exact"/>
              <w:ind w:left="110"/>
              <w:rPr>
                <w:b/>
                <w:sz w:val="24"/>
              </w:rPr>
            </w:pPr>
          </w:p>
          <w:p w:rsidR="002848ED" w:rsidRDefault="002848ED" w:rsidP="002848ED">
            <w:pPr>
              <w:pStyle w:val="TableParagraph"/>
              <w:spacing w:line="274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различными материалами (моделирование)  </w:t>
            </w:r>
            <w:r>
              <w:rPr>
                <w:b/>
                <w:spacing w:val="-10"/>
                <w:sz w:val="24"/>
              </w:rPr>
              <w:t>4 часа</w:t>
            </w:r>
          </w:p>
          <w:p w:rsidR="002848ED" w:rsidRDefault="002848ED" w:rsidP="002848ED">
            <w:pPr>
              <w:pStyle w:val="TableParagraph"/>
              <w:ind w:left="111" w:right="92"/>
              <w:jc w:val="both"/>
              <w:rPr>
                <w:sz w:val="24"/>
              </w:rPr>
            </w:pPr>
          </w:p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1104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404" w:type="dxa"/>
            <w:tcBorders>
              <w:top w:val="single" w:sz="4" w:space="0" w:color="auto"/>
            </w:tcBorders>
          </w:tcPr>
          <w:p w:rsidR="002848ED" w:rsidRDefault="002848ED" w:rsidP="002848ED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Воздушный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змей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своими руками. Конструкции, материалы, технология</w:t>
            </w:r>
          </w:p>
          <w:p w:rsidR="002848ED" w:rsidRDefault="002848ED" w:rsidP="002848E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изготовления.</w:t>
            </w:r>
          </w:p>
        </w:tc>
        <w:tc>
          <w:tcPr>
            <w:tcW w:w="989" w:type="dxa"/>
            <w:tcBorders>
              <w:top w:val="single" w:sz="4" w:space="0" w:color="auto"/>
              <w:right w:val="single" w:sz="4" w:space="0" w:color="auto"/>
            </w:tcBorders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848ED" w:rsidRDefault="002848ED" w:rsidP="002848ED">
            <w:pPr>
              <w:pStyle w:val="TableParagraph"/>
              <w:ind w:left="111" w:right="92"/>
              <w:jc w:val="both"/>
              <w:rPr>
                <w:sz w:val="2"/>
                <w:szCs w:val="2"/>
              </w:rPr>
            </w:pPr>
            <w:r>
              <w:rPr>
                <w:sz w:val="24"/>
              </w:rPr>
              <w:t>Виды и свойства бумаги. Умение пользоваться чертежными инструментами.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Овладение приемами работы с бумагой: складывание, сгибание, вырезание. Научится изготавливать не сложные конструкции из простого материала.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самостоятельный выбор элементов, продумывать последовательность этапов работы, разработку композиции и воплощение этого плана в жизнь, самоконтроль и самопроверку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80" w:lineRule="exact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705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68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42" w:lineRule="auto"/>
              <w:ind w:left="110" w:right="58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воздушного </w:t>
            </w:r>
            <w:r>
              <w:rPr>
                <w:spacing w:val="-4"/>
                <w:sz w:val="24"/>
              </w:rPr>
              <w:t>змея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2848ED" w:rsidRDefault="002848ED" w:rsidP="002848ED">
            <w:pPr>
              <w:pStyle w:val="TableParagraph"/>
              <w:spacing w:line="268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  <w:left w:val="single" w:sz="4" w:space="0" w:color="auto"/>
            </w:tcBorders>
          </w:tcPr>
          <w:p w:rsidR="002848ED" w:rsidRDefault="002848ED" w:rsidP="002848E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68" w:lineRule="exact"/>
              <w:ind w:left="21" w:right="5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571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73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37" w:lineRule="auto"/>
              <w:ind w:left="110" w:right="582"/>
              <w:rPr>
                <w:sz w:val="24"/>
              </w:rPr>
            </w:pPr>
            <w:r>
              <w:rPr>
                <w:sz w:val="24"/>
              </w:rPr>
              <w:t>Изготовление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воздушного </w:t>
            </w:r>
            <w:r>
              <w:rPr>
                <w:spacing w:val="-4"/>
                <w:sz w:val="24"/>
              </w:rPr>
              <w:t>змея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2848ED" w:rsidRDefault="002848ED" w:rsidP="002848ED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  <w:left w:val="single" w:sz="4" w:space="0" w:color="auto"/>
            </w:tcBorders>
          </w:tcPr>
          <w:p w:rsidR="002848ED" w:rsidRDefault="002848ED" w:rsidP="002848E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  <w:tr w:rsidR="002848ED" w:rsidTr="002848ED">
        <w:trPr>
          <w:trHeight w:val="1123"/>
        </w:trPr>
        <w:tc>
          <w:tcPr>
            <w:tcW w:w="710" w:type="dxa"/>
          </w:tcPr>
          <w:p w:rsidR="002848ED" w:rsidRDefault="002848ED" w:rsidP="002848ED">
            <w:pPr>
              <w:pStyle w:val="TableParagraph"/>
              <w:spacing w:line="273" w:lineRule="exact"/>
              <w:ind w:right="22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404" w:type="dxa"/>
          </w:tcPr>
          <w:p w:rsidR="002848ED" w:rsidRDefault="002848ED" w:rsidP="002848ED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макетов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моделей технических</w:t>
            </w:r>
          </w:p>
          <w:p w:rsidR="002848ED" w:rsidRDefault="002848ED" w:rsidP="002848ED">
            <w:pPr>
              <w:pStyle w:val="TableParagraph"/>
              <w:spacing w:before="4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 объемных деталей</w:t>
            </w:r>
          </w:p>
        </w:tc>
        <w:tc>
          <w:tcPr>
            <w:tcW w:w="989" w:type="dxa"/>
            <w:tcBorders>
              <w:right w:val="single" w:sz="4" w:space="0" w:color="auto"/>
            </w:tcBorders>
          </w:tcPr>
          <w:p w:rsidR="002848ED" w:rsidRDefault="002848ED" w:rsidP="002848ED">
            <w:pPr>
              <w:pStyle w:val="TableParagraph"/>
              <w:spacing w:line="273" w:lineRule="exact"/>
              <w:ind w:left="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14" w:type="dxa"/>
            <w:vMerge/>
            <w:tcBorders>
              <w:top w:val="nil"/>
              <w:left w:val="single" w:sz="4" w:space="0" w:color="auto"/>
            </w:tcBorders>
          </w:tcPr>
          <w:p w:rsidR="002848ED" w:rsidRDefault="002848ED" w:rsidP="002848ED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</w:tcPr>
          <w:p w:rsidR="002848ED" w:rsidRDefault="002848ED" w:rsidP="002848ED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</w:p>
        </w:tc>
        <w:tc>
          <w:tcPr>
            <w:tcW w:w="1983" w:type="dxa"/>
          </w:tcPr>
          <w:p w:rsidR="002848ED" w:rsidRDefault="002848ED" w:rsidP="002848ED">
            <w:pPr>
              <w:pStyle w:val="TableParagraph"/>
              <w:rPr>
                <w:sz w:val="24"/>
              </w:rPr>
            </w:pPr>
          </w:p>
        </w:tc>
      </w:tr>
    </w:tbl>
    <w:p w:rsidR="00CB14F8" w:rsidRDefault="00CB14F8">
      <w:pPr>
        <w:pStyle w:val="TableParagraph"/>
        <w:rPr>
          <w:sz w:val="24"/>
        </w:rPr>
        <w:sectPr w:rsidR="00CB14F8">
          <w:pgSz w:w="16840" w:h="11910" w:orient="landscape"/>
          <w:pgMar w:top="1100" w:right="850" w:bottom="280" w:left="992" w:header="720" w:footer="720" w:gutter="0"/>
          <w:cols w:space="720"/>
        </w:sectPr>
      </w:pPr>
    </w:p>
    <w:p w:rsidR="00CB14F8" w:rsidRDefault="00CB14F8">
      <w:pPr>
        <w:pStyle w:val="a3"/>
        <w:spacing w:before="6"/>
        <w:ind w:left="0"/>
        <w:rPr>
          <w:b/>
          <w:sz w:val="2"/>
        </w:rPr>
      </w:pPr>
    </w:p>
    <w:p w:rsidR="00AA3BC6" w:rsidRDefault="00AA3BC6"/>
    <w:sectPr w:rsidR="00AA3BC6">
      <w:pgSz w:w="16840" w:h="11910" w:orient="landscape"/>
      <w:pgMar w:top="110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BC6" w:rsidRDefault="00AA3BC6" w:rsidP="002848ED">
      <w:r>
        <w:separator/>
      </w:r>
    </w:p>
  </w:endnote>
  <w:endnote w:type="continuationSeparator" w:id="0">
    <w:p w:rsidR="00AA3BC6" w:rsidRDefault="00AA3BC6" w:rsidP="00284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BC6" w:rsidRDefault="00AA3BC6" w:rsidP="002848ED">
      <w:r>
        <w:separator/>
      </w:r>
    </w:p>
  </w:footnote>
  <w:footnote w:type="continuationSeparator" w:id="0">
    <w:p w:rsidR="00AA3BC6" w:rsidRDefault="00AA3BC6" w:rsidP="00284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2D74"/>
    <w:multiLevelType w:val="hybridMultilevel"/>
    <w:tmpl w:val="07DCFBF0"/>
    <w:lvl w:ilvl="0" w:tplc="D3748E6E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70F982">
      <w:numFmt w:val="bullet"/>
      <w:lvlText w:val="-"/>
      <w:lvlJc w:val="left"/>
      <w:pPr>
        <w:ind w:left="283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AA16A586">
      <w:numFmt w:val="bullet"/>
      <w:lvlText w:val="•"/>
      <w:lvlJc w:val="left"/>
      <w:pPr>
        <w:ind w:left="2265" w:hanging="221"/>
      </w:pPr>
      <w:rPr>
        <w:rFonts w:hint="default"/>
        <w:lang w:val="ru-RU" w:eastAsia="en-US" w:bidi="ar-SA"/>
      </w:rPr>
    </w:lvl>
    <w:lvl w:ilvl="3" w:tplc="7FAEA1D8">
      <w:numFmt w:val="bullet"/>
      <w:lvlText w:val="•"/>
      <w:lvlJc w:val="left"/>
      <w:pPr>
        <w:ind w:left="3257" w:hanging="221"/>
      </w:pPr>
      <w:rPr>
        <w:rFonts w:hint="default"/>
        <w:lang w:val="ru-RU" w:eastAsia="en-US" w:bidi="ar-SA"/>
      </w:rPr>
    </w:lvl>
    <w:lvl w:ilvl="4" w:tplc="5740A3D6">
      <w:numFmt w:val="bullet"/>
      <w:lvlText w:val="•"/>
      <w:lvlJc w:val="left"/>
      <w:pPr>
        <w:ind w:left="4250" w:hanging="221"/>
      </w:pPr>
      <w:rPr>
        <w:rFonts w:hint="default"/>
        <w:lang w:val="ru-RU" w:eastAsia="en-US" w:bidi="ar-SA"/>
      </w:rPr>
    </w:lvl>
    <w:lvl w:ilvl="5" w:tplc="CB5C17C2">
      <w:numFmt w:val="bullet"/>
      <w:lvlText w:val="•"/>
      <w:lvlJc w:val="left"/>
      <w:pPr>
        <w:ind w:left="5242" w:hanging="221"/>
      </w:pPr>
      <w:rPr>
        <w:rFonts w:hint="default"/>
        <w:lang w:val="ru-RU" w:eastAsia="en-US" w:bidi="ar-SA"/>
      </w:rPr>
    </w:lvl>
    <w:lvl w:ilvl="6" w:tplc="E36C57B4">
      <w:numFmt w:val="bullet"/>
      <w:lvlText w:val="•"/>
      <w:lvlJc w:val="left"/>
      <w:pPr>
        <w:ind w:left="6235" w:hanging="221"/>
      </w:pPr>
      <w:rPr>
        <w:rFonts w:hint="default"/>
        <w:lang w:val="ru-RU" w:eastAsia="en-US" w:bidi="ar-SA"/>
      </w:rPr>
    </w:lvl>
    <w:lvl w:ilvl="7" w:tplc="E78EC9E6">
      <w:numFmt w:val="bullet"/>
      <w:lvlText w:val="•"/>
      <w:lvlJc w:val="left"/>
      <w:pPr>
        <w:ind w:left="7227" w:hanging="221"/>
      </w:pPr>
      <w:rPr>
        <w:rFonts w:hint="default"/>
        <w:lang w:val="ru-RU" w:eastAsia="en-US" w:bidi="ar-SA"/>
      </w:rPr>
    </w:lvl>
    <w:lvl w:ilvl="8" w:tplc="36DE4ECC">
      <w:numFmt w:val="bullet"/>
      <w:lvlText w:val="•"/>
      <w:lvlJc w:val="left"/>
      <w:pPr>
        <w:ind w:left="8220" w:hanging="2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B14F8"/>
    <w:rsid w:val="002848ED"/>
    <w:rsid w:val="00AA3BC6"/>
    <w:rsid w:val="00CB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4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48E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84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48ED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3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3" w:hanging="1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48E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848E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2848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848E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anamasterov.ru/" TargetMode="External"/><Relationship Id="rId13" Type="http://schemas.openxmlformats.org/officeDocument/2006/relationships/hyperlink" Target="https://www.livemaster.ru/masterclasses/rabota-s-bumagoj/kvillin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omensec.ru/articles/kids/artwithbaby/plastilinografiya-dlya-dete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livemaster.ru/tag/topic/179871/novogodnie-podelk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vemaster.ru/topic/1610095-chto-takoe-dekupazh-i-otkuda-on-poyavilsy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vemaster.ru/topic/1610095-chto-takoe-dekupazh-i-otkuda-on-poyavilsy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2215</Words>
  <Characters>12628</Characters>
  <Application>Microsoft Office Word</Application>
  <DocSecurity>0</DocSecurity>
  <Lines>105</Lines>
  <Paragraphs>29</Paragraphs>
  <ScaleCrop>false</ScaleCrop>
  <Company/>
  <LinksUpToDate>false</LinksUpToDate>
  <CharactersWithSpaces>14814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AMD</dc:creator>
  <cp:lastModifiedBy>Маргаритовская СОШ МБОУ</cp:lastModifiedBy>
  <cp:revision>3</cp:revision>
  <dcterms:created xsi:type="dcterms:W3CDTF">2025-09-18T08:30:00Z</dcterms:created>
  <dcterms:modified xsi:type="dcterms:W3CDTF">2025-09-18T09:00:00Z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2010</vt:lpwstr>
  </property>
</Properties>
</file>