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4B" w:rsidRDefault="00E4584B" w:rsidP="00E4584B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 7</w:t>
      </w:r>
    </w:p>
    <w:p w:rsidR="00E4584B" w:rsidRDefault="00E4584B" w:rsidP="00E4584B">
      <w:pPr>
        <w:pStyle w:val="1"/>
        <w:ind w:left="367" w:right="361"/>
      </w:pPr>
      <w:r>
        <w:t xml:space="preserve">заседания Штаба воспитательной работы </w:t>
      </w:r>
      <w:r>
        <w:br/>
        <w:t xml:space="preserve"> </w:t>
      </w:r>
      <w:proofErr w:type="spellStart"/>
      <w:r>
        <w:t>МБОУ</w:t>
      </w:r>
      <w:proofErr w:type="gramStart"/>
      <w:r>
        <w:t>:Б</w:t>
      </w:r>
      <w:proofErr w:type="gramEnd"/>
      <w:r>
        <w:t>ольшовская</w:t>
      </w:r>
      <w:proofErr w:type="spellEnd"/>
      <w:r>
        <w:t xml:space="preserve"> ООШ</w:t>
      </w:r>
    </w:p>
    <w:p w:rsidR="00E4584B" w:rsidRDefault="00E4584B" w:rsidP="00E4584B">
      <w:pPr>
        <w:pStyle w:val="1"/>
        <w:ind w:left="367" w:right="361"/>
        <w:jc w:val="right"/>
      </w:pPr>
      <w:r>
        <w:t xml:space="preserve">от  </w:t>
      </w:r>
      <w:r w:rsidR="00633963">
        <w:t>20</w:t>
      </w:r>
      <w:r>
        <w:t>.03.202</w:t>
      </w:r>
      <w:r w:rsidR="00633963">
        <w:t>6</w:t>
      </w:r>
      <w:r>
        <w:t xml:space="preserve"> г. </w:t>
      </w:r>
    </w:p>
    <w:p w:rsidR="00E4584B" w:rsidRPr="00D46698" w:rsidRDefault="00E4584B" w:rsidP="00E4584B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633963" w:rsidRDefault="00E4584B" w:rsidP="00633963">
      <w:pPr>
        <w:pStyle w:val="a3"/>
        <w:ind w:left="360" w:right="737"/>
      </w:pPr>
      <w:r w:rsidRPr="00D46698">
        <w:t xml:space="preserve">1.Мустафин Р.М. – директор школы </w:t>
      </w:r>
      <w:r w:rsidRPr="00D46698">
        <w:br/>
        <w:t xml:space="preserve">2.Лыкова О.Н. – </w:t>
      </w:r>
      <w:proofErr w:type="spellStart"/>
      <w:r w:rsidRPr="00D46698">
        <w:t>зам</w:t>
      </w:r>
      <w:proofErr w:type="gramStart"/>
      <w:r w:rsidRPr="00D46698">
        <w:t>.д</w:t>
      </w:r>
      <w:proofErr w:type="gramEnd"/>
      <w:r w:rsidRPr="00D46698">
        <w:t>иректора</w:t>
      </w:r>
      <w:proofErr w:type="spellEnd"/>
      <w:r w:rsidRPr="00D46698">
        <w:t xml:space="preserve"> по УВР, </w:t>
      </w:r>
      <w:r w:rsidRPr="00D46698">
        <w:br/>
        <w:t xml:space="preserve">3.Хван </w:t>
      </w:r>
      <w:proofErr w:type="spellStart"/>
      <w:r w:rsidRPr="00D46698">
        <w:t>В.Р.советник</w:t>
      </w:r>
      <w:proofErr w:type="spellEnd"/>
      <w:r w:rsidRPr="00D46698">
        <w:t xml:space="preserve"> директора по воспитанию и взаимодействию с детскими общественными объединениями </w:t>
      </w:r>
      <w:r w:rsidR="00633963" w:rsidRPr="00D46698">
        <w:t>руководитель Штаба воспитательной работы</w:t>
      </w:r>
      <w:r w:rsidRPr="00D46698">
        <w:br/>
        <w:t xml:space="preserve">4.Мустафина А.И. – педагог психолог, работы </w:t>
      </w:r>
      <w:r w:rsidRPr="00D46698">
        <w:br/>
      </w:r>
      <w:r w:rsidR="00633963">
        <w:t xml:space="preserve">5.Ибиева Б.К..- старший вожатый, </w:t>
      </w:r>
      <w:r w:rsidRPr="00D46698">
        <w:t xml:space="preserve"> </w:t>
      </w:r>
      <w:r w:rsidR="00633963" w:rsidRPr="00D46698">
        <w:t>секретарь Штаба воспитательной</w:t>
      </w:r>
      <w:r w:rsidRPr="00D46698">
        <w:br/>
        <w:t>6.Шейхов Б.Ю.- руководител</w:t>
      </w:r>
      <w:r>
        <w:t xml:space="preserve">ь школьного спортивного клуба. </w:t>
      </w:r>
      <w:r>
        <w:br/>
        <w:t>7</w:t>
      </w:r>
      <w:r w:rsidRPr="00D46698">
        <w:t xml:space="preserve">. </w:t>
      </w:r>
      <w:r w:rsidR="00633963" w:rsidRPr="00DE5CFF">
        <w:t>Климова Е.Г. - председатель общешкольного родительского комитета по согласованию.</w:t>
      </w:r>
    </w:p>
    <w:p w:rsidR="00E4584B" w:rsidRPr="00D46698" w:rsidRDefault="00E4584B" w:rsidP="00E4584B">
      <w:pPr>
        <w:pStyle w:val="a3"/>
        <w:spacing w:before="245" w:line="276" w:lineRule="auto"/>
        <w:ind w:left="0" w:right="737"/>
      </w:pPr>
    </w:p>
    <w:p w:rsidR="00E4584B" w:rsidRPr="00D46698" w:rsidRDefault="00E4584B" w:rsidP="00E4584B">
      <w:pPr>
        <w:rPr>
          <w:szCs w:val="28"/>
        </w:rPr>
      </w:pPr>
    </w:p>
    <w:p w:rsidR="00E4584B" w:rsidRDefault="00E4584B" w:rsidP="00E4584B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E4584B" w:rsidRPr="00ED19F8" w:rsidRDefault="00E4584B" w:rsidP="00E4584B">
      <w:pPr>
        <w:ind w:firstLine="0"/>
      </w:pPr>
      <w:r>
        <w:t xml:space="preserve">1. </w:t>
      </w:r>
      <w:r w:rsidRPr="00ED19F8">
        <w:t>О</w:t>
      </w:r>
      <w:r w:rsidRPr="00ED19F8">
        <w:rPr>
          <w:spacing w:val="-3"/>
        </w:rPr>
        <w:t xml:space="preserve"> </w:t>
      </w:r>
      <w:r w:rsidRPr="00ED19F8">
        <w:t>выполнении</w:t>
      </w:r>
      <w:r w:rsidRPr="00ED19F8">
        <w:rPr>
          <w:spacing w:val="-2"/>
        </w:rPr>
        <w:t xml:space="preserve"> </w:t>
      </w:r>
      <w:r w:rsidRPr="00ED19F8">
        <w:t>решений</w:t>
      </w:r>
      <w:r w:rsidRPr="00ED19F8">
        <w:rPr>
          <w:spacing w:val="-1"/>
        </w:rPr>
        <w:t xml:space="preserve"> </w:t>
      </w:r>
      <w:r w:rsidRPr="00ED19F8">
        <w:t>заседаний</w:t>
      </w:r>
      <w:r w:rsidRPr="00ED19F8">
        <w:rPr>
          <w:spacing w:val="-2"/>
        </w:rPr>
        <w:t xml:space="preserve"> </w:t>
      </w:r>
      <w:r w:rsidRPr="00ED19F8">
        <w:t>ШВР</w:t>
      </w:r>
      <w:r w:rsidRPr="00ED19F8">
        <w:rPr>
          <w:spacing w:val="-2"/>
        </w:rPr>
        <w:t xml:space="preserve"> </w:t>
      </w:r>
      <w:r w:rsidRPr="00ED19F8">
        <w:t>(протокол</w:t>
      </w:r>
      <w:r w:rsidRPr="00ED19F8">
        <w:rPr>
          <w:spacing w:val="-1"/>
        </w:rPr>
        <w:t xml:space="preserve"> </w:t>
      </w:r>
      <w:r w:rsidRPr="00ED19F8">
        <w:t>№6)</w:t>
      </w:r>
    </w:p>
    <w:p w:rsidR="00E4584B" w:rsidRPr="00ED19F8" w:rsidRDefault="00E4584B" w:rsidP="00E4584B">
      <w:pPr>
        <w:ind w:firstLine="0"/>
      </w:pPr>
      <w:r>
        <w:t xml:space="preserve">2. </w:t>
      </w:r>
      <w:r w:rsidRPr="00ED19F8">
        <w:t>О</w:t>
      </w:r>
      <w:r w:rsidRPr="00ED19F8">
        <w:rPr>
          <w:spacing w:val="-3"/>
        </w:rPr>
        <w:t xml:space="preserve"> </w:t>
      </w:r>
      <w:r w:rsidRPr="00ED19F8">
        <w:t>проведении</w:t>
      </w:r>
      <w:r w:rsidRPr="00ED19F8">
        <w:rPr>
          <w:spacing w:val="-2"/>
        </w:rPr>
        <w:t xml:space="preserve"> </w:t>
      </w:r>
      <w:r w:rsidRPr="00ED19F8">
        <w:t>мероприятий</w:t>
      </w:r>
      <w:r w:rsidRPr="00ED19F8">
        <w:rPr>
          <w:spacing w:val="-2"/>
        </w:rPr>
        <w:t xml:space="preserve"> </w:t>
      </w:r>
      <w:r w:rsidRPr="00ED19F8">
        <w:t>в</w:t>
      </w:r>
      <w:r w:rsidRPr="00ED19F8">
        <w:rPr>
          <w:spacing w:val="-2"/>
        </w:rPr>
        <w:t xml:space="preserve"> </w:t>
      </w:r>
      <w:r w:rsidRPr="00ED19F8">
        <w:t>марте.</w:t>
      </w:r>
    </w:p>
    <w:p w:rsidR="00E4584B" w:rsidRPr="00ED19F8" w:rsidRDefault="00E4584B" w:rsidP="00E4584B">
      <w:pPr>
        <w:ind w:firstLine="0"/>
      </w:pPr>
      <w:r>
        <w:t>3.</w:t>
      </w:r>
      <w:r w:rsidR="00982DC9">
        <w:t xml:space="preserve"> </w:t>
      </w:r>
      <w:r w:rsidRPr="00ED19F8">
        <w:t>О</w:t>
      </w:r>
      <w:r w:rsidRPr="00ED19F8">
        <w:rPr>
          <w:spacing w:val="-7"/>
        </w:rPr>
        <w:t xml:space="preserve"> </w:t>
      </w:r>
      <w:r w:rsidRPr="00ED19F8">
        <w:t>профилактических</w:t>
      </w:r>
      <w:r w:rsidRPr="00ED19F8">
        <w:rPr>
          <w:spacing w:val="-3"/>
        </w:rPr>
        <w:t xml:space="preserve"> </w:t>
      </w:r>
      <w:r w:rsidRPr="00ED19F8">
        <w:t>мероприятиях</w:t>
      </w:r>
      <w:r w:rsidRPr="00ED19F8">
        <w:rPr>
          <w:spacing w:val="-6"/>
        </w:rPr>
        <w:t xml:space="preserve"> </w:t>
      </w:r>
      <w:r w:rsidRPr="00ED19F8">
        <w:t>накануне</w:t>
      </w:r>
      <w:r w:rsidRPr="00ED19F8">
        <w:rPr>
          <w:spacing w:val="-5"/>
        </w:rPr>
        <w:t xml:space="preserve"> </w:t>
      </w:r>
      <w:r w:rsidRPr="00ED19F8">
        <w:t>весенних</w:t>
      </w:r>
      <w:r w:rsidRPr="00ED19F8">
        <w:rPr>
          <w:spacing w:val="-57"/>
        </w:rPr>
        <w:t xml:space="preserve"> </w:t>
      </w:r>
      <w:r w:rsidRPr="00ED19F8">
        <w:t>каникул.</w:t>
      </w:r>
    </w:p>
    <w:p w:rsidR="00E4584B" w:rsidRDefault="00E4584B" w:rsidP="00E4584B">
      <w:pPr>
        <w:ind w:firstLine="0"/>
        <w:jc w:val="left"/>
      </w:pPr>
      <w:r>
        <w:t>4.</w:t>
      </w:r>
      <w:r w:rsidR="00633963">
        <w:t xml:space="preserve"> </w:t>
      </w:r>
      <w:r w:rsidR="00F64799">
        <w:t xml:space="preserve"> </w:t>
      </w:r>
      <w:r w:rsidRPr="00ED19F8">
        <w:t xml:space="preserve">Занятость </w:t>
      </w:r>
      <w:r>
        <w:t>учащихся на весенних каникулах.</w:t>
      </w:r>
      <w:r>
        <w:br/>
        <w:t>5.</w:t>
      </w:r>
      <w:r w:rsidR="00633963">
        <w:t xml:space="preserve"> </w:t>
      </w:r>
      <w:r w:rsidRPr="00ED19F8">
        <w:t xml:space="preserve">Об организации работы по профилактике вредных привычек, наркомании. </w:t>
      </w:r>
    </w:p>
    <w:p w:rsidR="00633963" w:rsidRPr="00633963" w:rsidRDefault="00633963" w:rsidP="00633963">
      <w:pPr>
        <w:tabs>
          <w:tab w:val="left" w:pos="721"/>
        </w:tabs>
        <w:spacing w:after="0" w:line="240" w:lineRule="auto"/>
        <w:ind w:right="356" w:firstLine="0"/>
        <w:rPr>
          <w:szCs w:val="28"/>
        </w:rPr>
      </w:pPr>
      <w:r>
        <w:rPr>
          <w:szCs w:val="28"/>
        </w:rPr>
        <w:t xml:space="preserve">6. </w:t>
      </w:r>
      <w:r w:rsidRPr="00633963">
        <w:rPr>
          <w:szCs w:val="28"/>
        </w:rPr>
        <w:t>О</w:t>
      </w:r>
      <w:r w:rsidRPr="00633963">
        <w:rPr>
          <w:spacing w:val="-14"/>
          <w:szCs w:val="28"/>
        </w:rPr>
        <w:t xml:space="preserve"> </w:t>
      </w:r>
      <w:r w:rsidRPr="00633963">
        <w:rPr>
          <w:szCs w:val="28"/>
        </w:rPr>
        <w:t>психолого-педагогическом</w:t>
      </w:r>
      <w:r w:rsidRPr="00633963">
        <w:rPr>
          <w:spacing w:val="-13"/>
          <w:szCs w:val="28"/>
        </w:rPr>
        <w:t xml:space="preserve"> </w:t>
      </w:r>
      <w:r w:rsidRPr="00633963">
        <w:rPr>
          <w:szCs w:val="28"/>
        </w:rPr>
        <w:t>сопровождении</w:t>
      </w:r>
      <w:r w:rsidRPr="00633963">
        <w:rPr>
          <w:spacing w:val="-13"/>
          <w:szCs w:val="28"/>
        </w:rPr>
        <w:t xml:space="preserve"> </w:t>
      </w:r>
      <w:r w:rsidRPr="00633963">
        <w:rPr>
          <w:szCs w:val="28"/>
        </w:rPr>
        <w:t>учащихся,</w:t>
      </w:r>
      <w:r w:rsidRPr="00633963">
        <w:rPr>
          <w:spacing w:val="-13"/>
          <w:szCs w:val="28"/>
        </w:rPr>
        <w:t xml:space="preserve"> </w:t>
      </w:r>
      <w:r w:rsidRPr="00633963">
        <w:rPr>
          <w:szCs w:val="28"/>
        </w:rPr>
        <w:t>требующих</w:t>
      </w:r>
      <w:r w:rsidRPr="00633963">
        <w:rPr>
          <w:spacing w:val="-14"/>
          <w:szCs w:val="28"/>
        </w:rPr>
        <w:t xml:space="preserve"> </w:t>
      </w:r>
      <w:r w:rsidRPr="00633963">
        <w:rPr>
          <w:szCs w:val="28"/>
        </w:rPr>
        <w:t>повышенного педагогического внимания.</w:t>
      </w:r>
    </w:p>
    <w:p w:rsidR="00633963" w:rsidRDefault="00633963" w:rsidP="00E4584B">
      <w:pPr>
        <w:ind w:firstLine="0"/>
        <w:jc w:val="left"/>
      </w:pPr>
    </w:p>
    <w:p w:rsidR="00E4584B" w:rsidRDefault="00E4584B" w:rsidP="00E4584B">
      <w:pPr>
        <w:tabs>
          <w:tab w:val="left" w:pos="-426"/>
        </w:tabs>
        <w:ind w:firstLine="0"/>
        <w:jc w:val="left"/>
        <w:rPr>
          <w:szCs w:val="28"/>
        </w:rPr>
      </w:pPr>
    </w:p>
    <w:p w:rsidR="00E4584B" w:rsidRPr="0006687C" w:rsidRDefault="00E4584B" w:rsidP="00E4584B">
      <w:pPr>
        <w:shd w:val="clear" w:color="auto" w:fill="FFFFFF"/>
        <w:tabs>
          <w:tab w:val="left" w:pos="-426"/>
        </w:tabs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Pr="0006687C">
        <w:rPr>
          <w:color w:val="1A1A1A"/>
          <w:szCs w:val="28"/>
        </w:rPr>
        <w:t xml:space="preserve"> зам. директора по </w:t>
      </w:r>
      <w:r>
        <w:rPr>
          <w:color w:val="1A1A1A"/>
          <w:szCs w:val="28"/>
        </w:rPr>
        <w:t xml:space="preserve">УВР Лыкову О.Н. </w:t>
      </w:r>
      <w:proofErr w:type="gramStart"/>
      <w:r>
        <w:rPr>
          <w:color w:val="1A1A1A"/>
          <w:szCs w:val="28"/>
        </w:rPr>
        <w:t>которая</w:t>
      </w:r>
      <w:proofErr w:type="gramEnd"/>
    </w:p>
    <w:p w:rsidR="00E4584B" w:rsidRDefault="00E4584B" w:rsidP="00E4584B">
      <w:pPr>
        <w:shd w:val="clear" w:color="auto" w:fill="FFFFFF"/>
        <w:tabs>
          <w:tab w:val="left" w:pos="-426"/>
        </w:tabs>
        <w:spacing w:after="0" w:line="240" w:lineRule="auto"/>
        <w:ind w:firstLine="0"/>
        <w:jc w:val="left"/>
        <w:rPr>
          <w:color w:val="1A1A1A"/>
          <w:szCs w:val="28"/>
        </w:rPr>
      </w:pP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№6. </w:t>
      </w:r>
    </w:p>
    <w:p w:rsidR="00E4584B" w:rsidRDefault="00E4584B" w:rsidP="00E4584B">
      <w:pPr>
        <w:shd w:val="clear" w:color="auto" w:fill="FFFFFF"/>
        <w:tabs>
          <w:tab w:val="left" w:pos="-426"/>
        </w:tabs>
        <w:spacing w:after="0" w:line="240" w:lineRule="auto"/>
        <w:ind w:firstLine="0"/>
        <w:jc w:val="left"/>
        <w:rPr>
          <w:color w:val="1A1A1A"/>
          <w:szCs w:val="28"/>
        </w:rPr>
      </w:pPr>
    </w:p>
    <w:p w:rsidR="00E4584B" w:rsidRDefault="00E4584B" w:rsidP="00E4584B">
      <w:pPr>
        <w:tabs>
          <w:tab w:val="left" w:pos="-426"/>
        </w:tabs>
        <w:ind w:firstLine="0"/>
        <w:jc w:val="left"/>
        <w:rPr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>боту по выполнению протокола № 6</w:t>
      </w:r>
      <w:r w:rsidRPr="00AA37C1">
        <w:rPr>
          <w:color w:val="1A1A1A"/>
          <w:szCs w:val="28"/>
        </w:rPr>
        <w:t xml:space="preserve"> считать удовлетворительной</w:t>
      </w:r>
      <w:r>
        <w:rPr>
          <w:color w:val="1A1A1A"/>
          <w:szCs w:val="28"/>
        </w:rPr>
        <w:t>.</w:t>
      </w:r>
    </w:p>
    <w:p w:rsidR="00E4584B" w:rsidRDefault="00E4584B" w:rsidP="00E4584B">
      <w:pPr>
        <w:tabs>
          <w:tab w:val="left" w:pos="-426"/>
        </w:tabs>
        <w:ind w:firstLine="0"/>
        <w:jc w:val="left"/>
        <w:rPr>
          <w:b/>
        </w:rPr>
      </w:pPr>
    </w:p>
    <w:p w:rsidR="001244FA" w:rsidRDefault="00E4584B" w:rsidP="00E4584B">
      <w:pPr>
        <w:ind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второ</w:t>
      </w:r>
      <w:r w:rsidRPr="0006687C">
        <w:rPr>
          <w:b/>
          <w:color w:val="1A1A1A"/>
          <w:szCs w:val="28"/>
        </w:rPr>
        <w:t>му вопросу слушали</w:t>
      </w:r>
      <w:r>
        <w:rPr>
          <w:b/>
          <w:color w:val="1A1A1A"/>
          <w:szCs w:val="28"/>
        </w:rPr>
        <w:t xml:space="preserve"> </w:t>
      </w:r>
      <w:r w:rsidRPr="00E4584B">
        <w:rPr>
          <w:color w:val="1A1A1A"/>
          <w:szCs w:val="28"/>
        </w:rPr>
        <w:t xml:space="preserve">старшего вожатого </w:t>
      </w:r>
      <w:proofErr w:type="spellStart"/>
      <w:r w:rsidRPr="00E4584B">
        <w:rPr>
          <w:color w:val="1A1A1A"/>
          <w:szCs w:val="28"/>
        </w:rPr>
        <w:t>Ибиеву</w:t>
      </w:r>
      <w:proofErr w:type="spellEnd"/>
      <w:r w:rsidRPr="00E4584B">
        <w:rPr>
          <w:color w:val="1A1A1A"/>
          <w:szCs w:val="28"/>
        </w:rPr>
        <w:t xml:space="preserve"> Б.К.</w:t>
      </w:r>
      <w:r>
        <w:rPr>
          <w:color w:val="1A1A1A"/>
          <w:szCs w:val="28"/>
        </w:rPr>
        <w:t xml:space="preserve"> о</w:t>
      </w:r>
      <w:r w:rsidRPr="00E4584B">
        <w:rPr>
          <w:color w:val="1A1A1A"/>
          <w:szCs w:val="28"/>
        </w:rPr>
        <w:t xml:space="preserve"> проведении мероприятий в марте</w:t>
      </w:r>
      <w:r>
        <w:rPr>
          <w:color w:val="1A1A1A"/>
          <w:szCs w:val="28"/>
        </w:rPr>
        <w:t>.</w:t>
      </w:r>
      <w:r w:rsidRPr="00E4584B">
        <w:t xml:space="preserve"> </w:t>
      </w:r>
      <w:r w:rsidRPr="00E4584B">
        <w:rPr>
          <w:color w:val="1A1A1A"/>
          <w:szCs w:val="28"/>
        </w:rPr>
        <w:t>В марте мы планируем провести ряд мероприятий, которые будут способствовать достижению наших целей. Я хотел бы поделиться с вами планом этих мероприятий и обсудить, как мы можем наилучшим образом подготовиться и участвовать в них</w:t>
      </w:r>
      <w:proofErr w:type="gramStart"/>
      <w:r w:rsidRPr="00E4584B">
        <w:rPr>
          <w:color w:val="1A1A1A"/>
          <w:szCs w:val="28"/>
        </w:rPr>
        <w:t>.</w:t>
      </w:r>
      <w:r>
        <w:rPr>
          <w:color w:val="1A1A1A"/>
          <w:szCs w:val="28"/>
        </w:rPr>
        <w:t>(</w:t>
      </w:r>
      <w:proofErr w:type="gramEnd"/>
      <w:r>
        <w:rPr>
          <w:color w:val="1A1A1A"/>
          <w:szCs w:val="28"/>
        </w:rPr>
        <w:t>План прилагается).</w:t>
      </w:r>
    </w:p>
    <w:p w:rsidR="00982DC9" w:rsidRDefault="00982DC9" w:rsidP="00E4584B">
      <w:pPr>
        <w:ind w:firstLine="0"/>
        <w:rPr>
          <w:color w:val="1A1A1A"/>
          <w:szCs w:val="28"/>
        </w:rPr>
      </w:pPr>
    </w:p>
    <w:p w:rsidR="00982DC9" w:rsidRDefault="00982DC9" w:rsidP="00E4584B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>Решили:</w:t>
      </w:r>
    </w:p>
    <w:p w:rsidR="00982DC9" w:rsidRDefault="00982DC9" w:rsidP="00E4584B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lastRenderedPageBreak/>
        <w:t>1.Принять план воспитательных мероприятий на март месяц за основу.</w:t>
      </w:r>
    </w:p>
    <w:p w:rsidR="00982DC9" w:rsidRDefault="00982DC9" w:rsidP="00E4584B">
      <w:pPr>
        <w:ind w:firstLine="0"/>
      </w:pPr>
      <w:r w:rsidRPr="00982DC9">
        <w:rPr>
          <w:b/>
        </w:rPr>
        <w:t>По третьему вопросу слушали</w:t>
      </w:r>
      <w:r w:rsidRPr="00982DC9">
        <w:t xml:space="preserve"> </w:t>
      </w:r>
      <w:r>
        <w:t>зам. директора по УВР Лыкову О.Н.</w:t>
      </w:r>
      <w:r w:rsidR="00346D99">
        <w:t xml:space="preserve"> </w:t>
      </w:r>
      <w:bookmarkStart w:id="0" w:name="_GoBack"/>
      <w:bookmarkEnd w:id="0"/>
      <w:r>
        <w:t>о</w:t>
      </w:r>
      <w:r w:rsidRPr="00982DC9">
        <w:t xml:space="preserve"> профилактических мероприятиях накануне весенних каникул.</w:t>
      </w:r>
    </w:p>
    <w:p w:rsidR="00982DC9" w:rsidRPr="00982DC9" w:rsidRDefault="00982DC9" w:rsidP="00E4584B">
      <w:pPr>
        <w:ind w:firstLine="0"/>
        <w:rPr>
          <w:b/>
        </w:rPr>
      </w:pPr>
    </w:p>
    <w:p w:rsidR="00982DC9" w:rsidRDefault="00982DC9" w:rsidP="00E4584B">
      <w:pPr>
        <w:ind w:firstLine="0"/>
      </w:pPr>
      <w:r w:rsidRPr="00982DC9">
        <w:rPr>
          <w:b/>
        </w:rPr>
        <w:t>Решили:</w:t>
      </w:r>
      <w:r>
        <w:rPr>
          <w:b/>
        </w:rPr>
        <w:br/>
      </w:r>
      <w:r w:rsidRPr="00982DC9">
        <w:t xml:space="preserve">1. </w:t>
      </w:r>
      <w:r>
        <w:t>Классным руководителям провести и</w:t>
      </w:r>
      <w:r w:rsidRPr="00982DC9">
        <w:t>нструктажи для учащихся о правилах безопасного поведения на улице, дорогах, в общест</w:t>
      </w:r>
      <w:r>
        <w:t>венных местах и природных зонах,</w:t>
      </w:r>
      <w:r w:rsidRPr="00982DC9">
        <w:t xml:space="preserve"> напоминание о правилах безопасного поведения в интернете, обсуждение возможных рисков и угроз в сети.</w:t>
      </w:r>
    </w:p>
    <w:p w:rsidR="00982DC9" w:rsidRPr="00982DC9" w:rsidRDefault="00982DC9" w:rsidP="00E4584B">
      <w:pPr>
        <w:ind w:firstLine="0"/>
      </w:pPr>
      <w:r>
        <w:t>2.Классным руководителям</w:t>
      </w:r>
      <w:r w:rsidRPr="00982DC9">
        <w:t xml:space="preserve"> </w:t>
      </w:r>
      <w:r>
        <w:t>организовать</w:t>
      </w:r>
      <w:r w:rsidRPr="00982DC9">
        <w:t xml:space="preserve"> встреч</w:t>
      </w:r>
      <w:r>
        <w:t>и</w:t>
      </w:r>
      <w:r w:rsidRPr="00982DC9">
        <w:t xml:space="preserve"> с родите</w:t>
      </w:r>
      <w:r>
        <w:t>лями или разослать информационные письма</w:t>
      </w:r>
      <w:r w:rsidRPr="00982DC9">
        <w:t xml:space="preserve"> о важности соблюдения правил безопасности во время каникул, обсуждение потенциальных рисков и опасностей.</w:t>
      </w:r>
    </w:p>
    <w:p w:rsidR="00982DC9" w:rsidRPr="00F64799" w:rsidRDefault="00982DC9" w:rsidP="00E4584B">
      <w:pPr>
        <w:ind w:firstLine="0"/>
        <w:rPr>
          <w:b/>
        </w:rPr>
      </w:pPr>
    </w:p>
    <w:p w:rsidR="00F64799" w:rsidRDefault="00F64799" w:rsidP="00E4584B">
      <w:pPr>
        <w:ind w:firstLine="0"/>
      </w:pPr>
      <w:r>
        <w:rPr>
          <w:b/>
        </w:rPr>
        <w:t>По четвертому</w:t>
      </w:r>
      <w:r w:rsidRPr="00F64799">
        <w:rPr>
          <w:b/>
        </w:rPr>
        <w:t xml:space="preserve"> вопросу слушали</w:t>
      </w:r>
      <w:r>
        <w:rPr>
          <w:b/>
        </w:rPr>
        <w:t xml:space="preserve"> </w:t>
      </w:r>
      <w:r w:rsidRPr="00F64799">
        <w:t xml:space="preserve">советника директора по воспитанию </w:t>
      </w:r>
      <w:proofErr w:type="spellStart"/>
      <w:r>
        <w:t>Хван</w:t>
      </w:r>
      <w:proofErr w:type="spellEnd"/>
      <w:r>
        <w:t xml:space="preserve"> </w:t>
      </w:r>
      <w:proofErr w:type="spellStart"/>
      <w:r>
        <w:t>В.Р.по</w:t>
      </w:r>
      <w:proofErr w:type="spellEnd"/>
      <w:r>
        <w:t xml:space="preserve"> вопросу занятости</w:t>
      </w:r>
      <w:r w:rsidRPr="00F64799">
        <w:t xml:space="preserve"> учащихся на весенних </w:t>
      </w:r>
      <w:proofErr w:type="spellStart"/>
      <w:r w:rsidRPr="00F64799">
        <w:t>каникулах</w:t>
      </w:r>
      <w:proofErr w:type="gramStart"/>
      <w:r w:rsidRPr="00F64799">
        <w:t>.</w:t>
      </w:r>
      <w:r>
        <w:t>О</w:t>
      </w:r>
      <w:proofErr w:type="gramEnd"/>
      <w:r>
        <w:t>н</w:t>
      </w:r>
      <w:proofErr w:type="spellEnd"/>
      <w:r>
        <w:t xml:space="preserve"> сообщил, что на весенних каникулах будет действовать пришкольный оздоровительный лагерь дневного пребывания.</w:t>
      </w:r>
    </w:p>
    <w:p w:rsidR="00F64799" w:rsidRDefault="00F64799" w:rsidP="00E4584B">
      <w:pPr>
        <w:ind w:firstLine="0"/>
      </w:pPr>
    </w:p>
    <w:p w:rsidR="00F64799" w:rsidRDefault="00F64799" w:rsidP="00E4584B">
      <w:pPr>
        <w:ind w:firstLine="0"/>
      </w:pPr>
      <w:r w:rsidRPr="00F64799">
        <w:rPr>
          <w:b/>
        </w:rPr>
        <w:t>Решили</w:t>
      </w:r>
      <w:r>
        <w:rPr>
          <w:b/>
        </w:rPr>
        <w:t xml:space="preserve">: </w:t>
      </w:r>
      <w:r>
        <w:t>О</w:t>
      </w:r>
      <w:r w:rsidRPr="00F64799">
        <w:t>рганизации пришкольного оздоровительного лагеря дневного пребывания на весенних каникулах принято.</w:t>
      </w:r>
    </w:p>
    <w:p w:rsidR="00F64799" w:rsidRDefault="00F64799" w:rsidP="00E4584B">
      <w:pPr>
        <w:ind w:firstLine="0"/>
      </w:pPr>
    </w:p>
    <w:p w:rsidR="00F64799" w:rsidRPr="00F64799" w:rsidRDefault="00F64799" w:rsidP="00F64799">
      <w:pPr>
        <w:ind w:firstLine="0"/>
      </w:pPr>
      <w:r>
        <w:rPr>
          <w:b/>
        </w:rPr>
        <w:t>По пятому</w:t>
      </w:r>
      <w:r w:rsidRPr="00F64799">
        <w:rPr>
          <w:b/>
        </w:rPr>
        <w:t xml:space="preserve"> вопросу слушали</w:t>
      </w:r>
      <w:r>
        <w:t xml:space="preserve"> психолога Мустафину </w:t>
      </w:r>
      <w:proofErr w:type="spellStart"/>
      <w:r>
        <w:t>А.</w:t>
      </w:r>
      <w:r w:rsidR="00346D99">
        <w:t>И</w:t>
      </w:r>
      <w:r>
        <w:t>.,которая</w:t>
      </w:r>
      <w:proofErr w:type="spellEnd"/>
      <w:r>
        <w:t xml:space="preserve"> рассказала</w:t>
      </w:r>
      <w:r>
        <w:rPr>
          <w:b/>
        </w:rPr>
        <w:t xml:space="preserve"> </w:t>
      </w:r>
      <w:r>
        <w:t>о</w:t>
      </w:r>
      <w:r w:rsidRPr="00F64799">
        <w:t>б организации работы по профилактике вредных привычек, наркомании.</w:t>
      </w:r>
    </w:p>
    <w:p w:rsidR="00F64799" w:rsidRDefault="00F64799" w:rsidP="00F64799">
      <w:pPr>
        <w:ind w:firstLine="0"/>
      </w:pPr>
      <w:r>
        <w:t xml:space="preserve">В нашем учреждении активно ведётся работа по профилактике вредных привычек и наркомании среди населения. Мы стремимся снизить уровень потребления </w:t>
      </w:r>
      <w:proofErr w:type="spellStart"/>
      <w:r>
        <w:t>психоактивных</w:t>
      </w:r>
      <w:proofErr w:type="spellEnd"/>
      <w:r>
        <w:t xml:space="preserve"> веществ и предотвратить развитие зависимостей.</w:t>
      </w:r>
    </w:p>
    <w:p w:rsidR="00F64799" w:rsidRDefault="00F64799" w:rsidP="00F64799">
      <w:pPr>
        <w:ind w:firstLine="0"/>
      </w:pPr>
      <w:r>
        <w:t>Для достижения этих целей мы:</w:t>
      </w:r>
    </w:p>
    <w:p w:rsidR="00F64799" w:rsidRDefault="00F64799" w:rsidP="00F64799">
      <w:pPr>
        <w:ind w:firstLine="0"/>
      </w:pPr>
      <w:r>
        <w:t xml:space="preserve">- организуем информационные кампании и мероприятия, направленные на повышение осведомлённости о вреде наркотиков и других </w:t>
      </w:r>
      <w:proofErr w:type="spellStart"/>
      <w:r>
        <w:t>психоактивных</w:t>
      </w:r>
      <w:proofErr w:type="spellEnd"/>
      <w:r>
        <w:t xml:space="preserve"> веществ; </w:t>
      </w:r>
    </w:p>
    <w:p w:rsidR="00F64799" w:rsidRDefault="00F64799" w:rsidP="00F64799">
      <w:pPr>
        <w:ind w:firstLine="0"/>
      </w:pPr>
      <w:r>
        <w:t>- проводим профилактические беседы и лекции;</w:t>
      </w:r>
    </w:p>
    <w:p w:rsidR="00F64799" w:rsidRDefault="00635674" w:rsidP="00F64799">
      <w:pPr>
        <w:ind w:firstLine="0"/>
      </w:pPr>
      <w:r>
        <w:t>-</w:t>
      </w:r>
      <w:r w:rsidR="00F64799">
        <w:t>взаимодействуем с правоохранительными органами</w:t>
      </w:r>
      <w:r>
        <w:t xml:space="preserve"> и общественными организациями.</w:t>
      </w:r>
    </w:p>
    <w:p w:rsidR="00635674" w:rsidRDefault="00635674" w:rsidP="00F64799">
      <w:pPr>
        <w:ind w:firstLine="0"/>
      </w:pPr>
    </w:p>
    <w:p w:rsidR="00635674" w:rsidRPr="00635674" w:rsidRDefault="00635674" w:rsidP="00F64799">
      <w:pPr>
        <w:ind w:firstLine="0"/>
        <w:rPr>
          <w:b/>
        </w:rPr>
      </w:pPr>
      <w:r w:rsidRPr="00635674">
        <w:rPr>
          <w:b/>
        </w:rPr>
        <w:t>Решили:</w:t>
      </w:r>
    </w:p>
    <w:p w:rsidR="00635674" w:rsidRDefault="00635674" w:rsidP="00F64799">
      <w:pPr>
        <w:ind w:firstLine="0"/>
      </w:pPr>
      <w:r w:rsidRPr="00635674">
        <w:t>1.Усилить профилактическую работу среди учащихся.</w:t>
      </w:r>
    </w:p>
    <w:p w:rsidR="00635674" w:rsidRDefault="0094208B" w:rsidP="00F64799">
      <w:pPr>
        <w:ind w:firstLine="0"/>
      </w:pPr>
      <w:r>
        <w:t>2</w:t>
      </w:r>
      <w:r w:rsidR="00635674">
        <w:t>.</w:t>
      </w:r>
      <w:r w:rsidR="00635674" w:rsidRPr="00635674">
        <w:t xml:space="preserve"> Использовать современные каналы коммуникации, включая социальные сети, </w:t>
      </w:r>
      <w:proofErr w:type="spellStart"/>
      <w:r w:rsidR="00635674" w:rsidRPr="00635674">
        <w:t>мессенджеры</w:t>
      </w:r>
      <w:proofErr w:type="spellEnd"/>
      <w:r w:rsidR="00635674" w:rsidRPr="00635674">
        <w:t xml:space="preserve"> и СМИ, для распространения информации о вреде наркотиков.</w:t>
      </w:r>
    </w:p>
    <w:p w:rsidR="00633963" w:rsidRDefault="00633963" w:rsidP="00F64799">
      <w:pPr>
        <w:ind w:firstLine="0"/>
        <w:rPr>
          <w:b/>
        </w:rPr>
      </w:pPr>
    </w:p>
    <w:p w:rsidR="0094208B" w:rsidRDefault="0094208B" w:rsidP="00F64799">
      <w:pPr>
        <w:ind w:firstLine="0"/>
        <w:rPr>
          <w:b/>
        </w:rPr>
      </w:pPr>
    </w:p>
    <w:p w:rsidR="00635674" w:rsidRDefault="00633963" w:rsidP="00F64799">
      <w:pPr>
        <w:ind w:firstLine="0"/>
      </w:pPr>
      <w:r>
        <w:rPr>
          <w:b/>
        </w:rPr>
        <w:t>По пятому</w:t>
      </w:r>
      <w:r w:rsidRPr="00F64799">
        <w:rPr>
          <w:b/>
        </w:rPr>
        <w:t xml:space="preserve"> вопросу слушали</w:t>
      </w:r>
      <w:r>
        <w:t xml:space="preserve"> Мустафину А.</w:t>
      </w:r>
      <w:r w:rsidR="00346D99">
        <w:t>И</w:t>
      </w:r>
      <w:r>
        <w:t>.</w:t>
      </w:r>
      <w:r w:rsidR="0094208B" w:rsidRPr="0094208B">
        <w:t xml:space="preserve"> </w:t>
      </w:r>
      <w:r w:rsidR="0094208B">
        <w:t>(педагога-психолога)</w:t>
      </w:r>
      <w:r w:rsidR="0094208B">
        <w:rPr>
          <w:spacing w:val="-10"/>
        </w:rPr>
        <w:t xml:space="preserve"> </w:t>
      </w:r>
      <w:r w:rsidR="0094208B">
        <w:t>о</w:t>
      </w:r>
      <w:r w:rsidR="0094208B">
        <w:rPr>
          <w:spacing w:val="-8"/>
        </w:rPr>
        <w:t xml:space="preserve"> </w:t>
      </w:r>
      <w:r w:rsidR="0094208B">
        <w:t>текущем</w:t>
      </w:r>
      <w:r w:rsidR="0094208B">
        <w:rPr>
          <w:spacing w:val="-8"/>
        </w:rPr>
        <w:t xml:space="preserve"> </w:t>
      </w:r>
      <w:r w:rsidR="0094208B">
        <w:t>состоянии</w:t>
      </w:r>
      <w:r w:rsidR="0094208B">
        <w:rPr>
          <w:spacing w:val="-9"/>
        </w:rPr>
        <w:t xml:space="preserve"> </w:t>
      </w:r>
      <w:r w:rsidR="0094208B">
        <w:t>работы</w:t>
      </w:r>
      <w:r w:rsidR="0094208B">
        <w:rPr>
          <w:spacing w:val="-7"/>
        </w:rPr>
        <w:t xml:space="preserve"> </w:t>
      </w:r>
      <w:r w:rsidR="0094208B">
        <w:t>с</w:t>
      </w:r>
      <w:r w:rsidR="0094208B">
        <w:rPr>
          <w:spacing w:val="-12"/>
        </w:rPr>
        <w:t xml:space="preserve"> </w:t>
      </w:r>
      <w:r w:rsidR="0094208B">
        <w:t>учащимися</w:t>
      </w:r>
      <w:r w:rsidR="0094208B">
        <w:rPr>
          <w:spacing w:val="-10"/>
        </w:rPr>
        <w:t xml:space="preserve"> </w:t>
      </w:r>
      <w:r w:rsidR="0094208B">
        <w:t>ВШУ,</w:t>
      </w:r>
      <w:r w:rsidR="0094208B">
        <w:rPr>
          <w:spacing w:val="-9"/>
        </w:rPr>
        <w:t xml:space="preserve"> </w:t>
      </w:r>
      <w:r w:rsidR="0094208B">
        <w:t>ПДН и СОП</w:t>
      </w:r>
    </w:p>
    <w:p w:rsidR="0094208B" w:rsidRPr="0094208B" w:rsidRDefault="0094208B" w:rsidP="0094208B">
      <w:pPr>
        <w:pStyle w:val="1"/>
        <w:spacing w:before="207"/>
      </w:pPr>
      <w:r>
        <w:rPr>
          <w:spacing w:val="-2"/>
        </w:rPr>
        <w:t>ВЫСТУПИЛИ:</w:t>
      </w:r>
    </w:p>
    <w:p w:rsidR="0094208B" w:rsidRDefault="00346D99" w:rsidP="00346D99">
      <w:pPr>
        <w:pStyle w:val="a3"/>
        <w:spacing w:before="160" w:line="278" w:lineRule="auto"/>
        <w:ind w:left="0" w:firstLine="519"/>
        <w:jc w:val="both"/>
      </w:pPr>
      <w:r>
        <w:t>Мустафину А.</w:t>
      </w:r>
      <w:r>
        <w:t>И</w:t>
      </w:r>
      <w:r>
        <w:t>.</w:t>
      </w:r>
      <w:r w:rsidRPr="0094208B">
        <w:t xml:space="preserve"> </w:t>
      </w:r>
      <w:r>
        <w:t>(педагога-психолога)</w:t>
      </w:r>
      <w:r>
        <w:rPr>
          <w:spacing w:val="-10"/>
        </w:rPr>
        <w:t xml:space="preserve"> </w:t>
      </w:r>
      <w:r w:rsidR="0094208B">
        <w:t>доложила</w:t>
      </w:r>
      <w:r w:rsidR="0094208B">
        <w:rPr>
          <w:spacing w:val="-10"/>
        </w:rPr>
        <w:t xml:space="preserve"> </w:t>
      </w:r>
      <w:r w:rsidR="0094208B">
        <w:t>о</w:t>
      </w:r>
      <w:r w:rsidR="0094208B">
        <w:rPr>
          <w:spacing w:val="-7"/>
        </w:rPr>
        <w:t xml:space="preserve"> </w:t>
      </w:r>
      <w:r w:rsidR="0094208B">
        <w:t>результатах</w:t>
      </w:r>
      <w:r w:rsidR="0094208B">
        <w:rPr>
          <w:spacing w:val="-10"/>
        </w:rPr>
        <w:t xml:space="preserve"> </w:t>
      </w:r>
      <w:r w:rsidR="0094208B">
        <w:t>рейдов</w:t>
      </w:r>
      <w:r w:rsidR="0094208B">
        <w:rPr>
          <w:spacing w:val="-9"/>
        </w:rPr>
        <w:t xml:space="preserve"> </w:t>
      </w:r>
      <w:r w:rsidR="0094208B">
        <w:t>в</w:t>
      </w:r>
      <w:r w:rsidR="0094208B">
        <w:rPr>
          <w:spacing w:val="-10"/>
        </w:rPr>
        <w:t xml:space="preserve"> </w:t>
      </w:r>
      <w:r w:rsidR="0094208B">
        <w:t>семьи</w:t>
      </w:r>
      <w:r w:rsidR="0094208B">
        <w:rPr>
          <w:spacing w:val="-8"/>
        </w:rPr>
        <w:t xml:space="preserve"> </w:t>
      </w:r>
      <w:r w:rsidR="0094208B">
        <w:t>ВШУ</w:t>
      </w:r>
      <w:r w:rsidR="0094208B">
        <w:rPr>
          <w:spacing w:val="-7"/>
        </w:rPr>
        <w:t xml:space="preserve"> </w:t>
      </w:r>
      <w:r w:rsidR="0094208B">
        <w:t>и</w:t>
      </w:r>
      <w:r w:rsidR="0094208B">
        <w:rPr>
          <w:spacing w:val="-8"/>
        </w:rPr>
        <w:t xml:space="preserve"> </w:t>
      </w:r>
      <w:r w:rsidR="0094208B">
        <w:t xml:space="preserve">СОП. Нарушений условий проживания детей не выявлено. </w:t>
      </w:r>
    </w:p>
    <w:p w:rsidR="0094208B" w:rsidRDefault="0094208B" w:rsidP="0094208B">
      <w:pPr>
        <w:pStyle w:val="1"/>
      </w:pPr>
      <w:r>
        <w:rPr>
          <w:spacing w:val="-2"/>
        </w:rPr>
        <w:t>РЕШИЛИ:</w:t>
      </w:r>
    </w:p>
    <w:p w:rsidR="0094208B" w:rsidRPr="00346D99" w:rsidRDefault="0094208B" w:rsidP="00346D99">
      <w:pPr>
        <w:pStyle w:val="a5"/>
        <w:numPr>
          <w:ilvl w:val="1"/>
          <w:numId w:val="5"/>
        </w:numPr>
        <w:tabs>
          <w:tab w:val="left" w:pos="419"/>
        </w:tabs>
        <w:spacing w:before="0"/>
        <w:ind w:right="13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D99">
        <w:rPr>
          <w:rFonts w:ascii="Times New Roman" w:hAnsi="Times New Roman" w:cs="Times New Roman"/>
          <w:sz w:val="28"/>
          <w:szCs w:val="28"/>
        </w:rPr>
        <w:t>Признать</w:t>
      </w:r>
      <w:r w:rsidRPr="00346D9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Pr="00346D9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сопровождение</w:t>
      </w:r>
      <w:r w:rsidRPr="00346D9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учащихся,</w:t>
      </w:r>
      <w:r w:rsidR="00346D9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требующих повышенного внимания, организованным на достаточном уровне.</w:t>
      </w:r>
    </w:p>
    <w:p w:rsidR="0094208B" w:rsidRPr="00346D99" w:rsidRDefault="0094208B" w:rsidP="00346D99">
      <w:pPr>
        <w:pStyle w:val="a5"/>
        <w:numPr>
          <w:ilvl w:val="1"/>
          <w:numId w:val="5"/>
        </w:numPr>
        <w:tabs>
          <w:tab w:val="left" w:pos="419"/>
        </w:tabs>
        <w:spacing w:before="0"/>
        <w:ind w:right="96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D99">
        <w:rPr>
          <w:rFonts w:ascii="Times New Roman" w:hAnsi="Times New Roman" w:cs="Times New Roman"/>
          <w:sz w:val="28"/>
          <w:szCs w:val="28"/>
        </w:rPr>
        <w:t>Продолжить</w:t>
      </w:r>
      <w:r w:rsidRPr="00346D9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реализацию</w:t>
      </w:r>
      <w:r w:rsidRPr="00346D9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индивидуальных</w:t>
      </w:r>
      <w:r w:rsidRPr="00346D9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планов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работы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с учащимися ВШУ и ПДН до конца учебного года.</w:t>
      </w:r>
    </w:p>
    <w:p w:rsidR="0094208B" w:rsidRPr="00346D99" w:rsidRDefault="0094208B" w:rsidP="00346D99">
      <w:pPr>
        <w:pStyle w:val="a5"/>
        <w:numPr>
          <w:ilvl w:val="1"/>
          <w:numId w:val="5"/>
        </w:numPr>
        <w:tabs>
          <w:tab w:val="left" w:pos="419"/>
        </w:tabs>
        <w:spacing w:before="0"/>
        <w:ind w:right="2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D99">
        <w:rPr>
          <w:rFonts w:ascii="Times New Roman" w:hAnsi="Times New Roman" w:cs="Times New Roman"/>
          <w:sz w:val="28"/>
          <w:szCs w:val="28"/>
        </w:rPr>
        <w:t xml:space="preserve">Педагогу-психологу </w:t>
      </w:r>
      <w:r w:rsidR="00346D99">
        <w:rPr>
          <w:rFonts w:ascii="Times New Roman" w:hAnsi="Times New Roman" w:cs="Times New Roman"/>
          <w:sz w:val="28"/>
          <w:szCs w:val="28"/>
        </w:rPr>
        <w:t>Мустафиной А.И.</w:t>
      </w:r>
      <w:r w:rsidRPr="00346D9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провести дополнительные</w:t>
      </w:r>
      <w:r w:rsidRPr="00346D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групповые занятия</w:t>
      </w:r>
      <w:r w:rsidRPr="00346D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по снятию</w:t>
      </w:r>
      <w:r w:rsidRPr="00346D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предэкзаменационной</w:t>
      </w:r>
      <w:r w:rsidRPr="00346D9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тревожности</w:t>
      </w:r>
      <w:r w:rsidRPr="00346D9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для</w:t>
      </w:r>
      <w:r w:rsidRPr="00346D9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учащихся</w:t>
      </w:r>
      <w:r w:rsidRPr="00346D9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9-х</w:t>
      </w:r>
      <w:r w:rsidRPr="00346D9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классов</w:t>
      </w:r>
      <w:r w:rsidR="00346D99">
        <w:rPr>
          <w:rFonts w:ascii="Times New Roman" w:hAnsi="Times New Roman" w:cs="Times New Roman"/>
          <w:sz w:val="28"/>
          <w:szCs w:val="28"/>
        </w:rPr>
        <w:t>.</w:t>
      </w:r>
      <w:r w:rsidRPr="00346D99">
        <w:rPr>
          <w:rFonts w:ascii="Times New Roman" w:hAnsi="Times New Roman" w:cs="Times New Roman"/>
          <w:sz w:val="28"/>
          <w:szCs w:val="28"/>
        </w:rPr>
        <w:t>).</w:t>
      </w:r>
    </w:p>
    <w:p w:rsidR="0094208B" w:rsidRPr="00346D99" w:rsidRDefault="0094208B" w:rsidP="00346D99">
      <w:pPr>
        <w:pStyle w:val="a5"/>
        <w:numPr>
          <w:ilvl w:val="1"/>
          <w:numId w:val="5"/>
        </w:numPr>
        <w:tabs>
          <w:tab w:val="left" w:pos="419"/>
        </w:tabs>
        <w:spacing w:before="0"/>
        <w:ind w:right="7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D99">
        <w:rPr>
          <w:rFonts w:ascii="Times New Roman" w:hAnsi="Times New Roman" w:cs="Times New Roman"/>
          <w:sz w:val="28"/>
          <w:szCs w:val="28"/>
        </w:rPr>
        <w:t>Классным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руководителям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усилить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346D99">
        <w:rPr>
          <w:rFonts w:ascii="Times New Roman" w:hAnsi="Times New Roman" w:cs="Times New Roman"/>
          <w:sz w:val="28"/>
          <w:szCs w:val="28"/>
        </w:rPr>
        <w:t>контроль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успеваемостью</w:t>
      </w:r>
      <w:r w:rsidRPr="00346D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и</w:t>
      </w:r>
      <w:r w:rsidRPr="00346D9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6D99">
        <w:rPr>
          <w:rFonts w:ascii="Times New Roman" w:hAnsi="Times New Roman" w:cs="Times New Roman"/>
          <w:sz w:val="28"/>
          <w:szCs w:val="28"/>
        </w:rPr>
        <w:t>посещаемостью учащихся.</w:t>
      </w:r>
    </w:p>
    <w:p w:rsidR="0094208B" w:rsidRDefault="0094208B" w:rsidP="00F64799">
      <w:pPr>
        <w:ind w:firstLine="0"/>
      </w:pPr>
    </w:p>
    <w:p w:rsidR="00635674" w:rsidRDefault="00635674" w:rsidP="00F64799">
      <w:pPr>
        <w:ind w:firstLine="0"/>
      </w:pPr>
    </w:p>
    <w:p w:rsidR="00635674" w:rsidRDefault="00635674" w:rsidP="00635674">
      <w:pPr>
        <w:ind w:firstLine="0"/>
      </w:pPr>
      <w:r>
        <w:t xml:space="preserve">Секретарь Штаба воспитательной работы </w:t>
      </w:r>
    </w:p>
    <w:p w:rsidR="00635674" w:rsidRDefault="00633963" w:rsidP="00635674">
      <w:pPr>
        <w:ind w:firstLine="0"/>
      </w:pPr>
      <w:proofErr w:type="spellStart"/>
      <w:r>
        <w:t>Ибиева</w:t>
      </w:r>
      <w:proofErr w:type="spellEnd"/>
      <w:r>
        <w:t xml:space="preserve"> Б.К</w:t>
      </w:r>
    </w:p>
    <w:p w:rsidR="00635674" w:rsidRPr="00635674" w:rsidRDefault="00635674" w:rsidP="00F64799">
      <w:pPr>
        <w:ind w:firstLine="0"/>
      </w:pPr>
    </w:p>
    <w:sectPr w:rsidR="00635674" w:rsidRPr="00635674" w:rsidSect="00E458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6A8"/>
    <w:multiLevelType w:val="hybridMultilevel"/>
    <w:tmpl w:val="26D065E8"/>
    <w:lvl w:ilvl="0" w:tplc="12A0D38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3A35C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975C0EB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48431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220468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A881DB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72BAD4C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308865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64AC70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37E50D8B"/>
    <w:multiLevelType w:val="hybridMultilevel"/>
    <w:tmpl w:val="7152BD20"/>
    <w:lvl w:ilvl="0" w:tplc="FB0C9BC6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4AA8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15C38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24E038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A3AAEA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960DE0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F2007B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50789C8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17AEBE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nsid w:val="5C294A62"/>
    <w:multiLevelType w:val="multilevel"/>
    <w:tmpl w:val="E730E0B0"/>
    <w:lvl w:ilvl="0">
      <w:start w:val="1"/>
      <w:numFmt w:val="decimal"/>
      <w:lvlText w:val="%1."/>
      <w:lvlJc w:val="left"/>
      <w:pPr>
        <w:ind w:left="243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</w:abstractNum>
  <w:abstractNum w:abstractNumId="3">
    <w:nsid w:val="7F610879"/>
    <w:multiLevelType w:val="hybridMultilevel"/>
    <w:tmpl w:val="BBE8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670BC"/>
    <w:multiLevelType w:val="hybridMultilevel"/>
    <w:tmpl w:val="7392298C"/>
    <w:lvl w:ilvl="0" w:tplc="379A5C0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90F25C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7908C68E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D190081A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25989600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10BEB4B6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61162794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CFA81816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6AD4CE76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4B"/>
    <w:rsid w:val="001244FA"/>
    <w:rsid w:val="00346D99"/>
    <w:rsid w:val="00633963"/>
    <w:rsid w:val="00635674"/>
    <w:rsid w:val="0094208B"/>
    <w:rsid w:val="00982DC9"/>
    <w:rsid w:val="00E4584B"/>
    <w:rsid w:val="00F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4B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4584B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4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E4584B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58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84B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  <w:style w:type="paragraph" w:styleId="a5">
    <w:name w:val="List Paragraph"/>
    <w:basedOn w:val="a"/>
    <w:uiPriority w:val="1"/>
    <w:qFormat/>
    <w:rsid w:val="00633963"/>
    <w:pPr>
      <w:widowControl w:val="0"/>
      <w:autoSpaceDE w:val="0"/>
      <w:autoSpaceDN w:val="0"/>
      <w:spacing w:before="206" w:after="0" w:line="240" w:lineRule="auto"/>
      <w:ind w:left="721" w:hanging="359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4B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4584B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4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E4584B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58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84B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  <w:style w:type="paragraph" w:styleId="a5">
    <w:name w:val="List Paragraph"/>
    <w:basedOn w:val="a"/>
    <w:uiPriority w:val="1"/>
    <w:qFormat/>
    <w:rsid w:val="00633963"/>
    <w:pPr>
      <w:widowControl w:val="0"/>
      <w:autoSpaceDE w:val="0"/>
      <w:autoSpaceDN w:val="0"/>
      <w:spacing w:before="206" w:after="0" w:line="240" w:lineRule="auto"/>
      <w:ind w:left="721" w:hanging="359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PS_3</cp:lastModifiedBy>
  <cp:revision>3</cp:revision>
  <cp:lastPrinted>2025-04-24T21:25:00Z</cp:lastPrinted>
  <dcterms:created xsi:type="dcterms:W3CDTF">2025-04-24T20:39:00Z</dcterms:created>
  <dcterms:modified xsi:type="dcterms:W3CDTF">2026-06-10T06:11:00Z</dcterms:modified>
</cp:coreProperties>
</file>